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4E97" w:rsidRDefault="009E4E97" w:rsidP="009A47E2">
      <w:pPr>
        <w:adjustRightInd w:val="0"/>
        <w:rPr>
          <w:rFonts w:eastAsia="Calibri"/>
          <w:b/>
          <w:color w:val="000000"/>
          <w:szCs w:val="18"/>
        </w:rPr>
      </w:pPr>
    </w:p>
    <w:p w:rsidR="00CD4F7F" w:rsidRPr="00861351" w:rsidRDefault="009A47E2" w:rsidP="00CD4F7F">
      <w:pPr>
        <w:jc w:val="right"/>
        <w:rPr>
          <w:rFonts w:ascii="Rockwell Nova" w:hAnsi="Rockwell Nova"/>
          <w:sz w:val="20"/>
        </w:rPr>
      </w:pPr>
      <w:r w:rsidRPr="009A47E2">
        <w:rPr>
          <w:rFonts w:eastAsia="Calibri"/>
          <w:b/>
          <w:color w:val="000000"/>
          <w:szCs w:val="18"/>
        </w:rPr>
        <w:t xml:space="preserve"> </w:t>
      </w:r>
      <w:r w:rsidR="00CD4F7F" w:rsidRPr="00861351">
        <w:rPr>
          <w:rFonts w:ascii="Rockwell Nova" w:hAnsi="Rockwell Nova"/>
          <w:sz w:val="20"/>
        </w:rPr>
        <w:t>Al Dirigente Scolastico</w:t>
      </w:r>
      <w:r w:rsidR="00CD4F7F" w:rsidRPr="00FC1F49">
        <w:rPr>
          <w:rFonts w:ascii="Rockwell Nova" w:hAnsi="Rockwell Nova"/>
          <w:sz w:val="20"/>
        </w:rPr>
        <w:t xml:space="preserve"> </w:t>
      </w:r>
      <w:r w:rsidR="00CD4F7F" w:rsidRPr="00861351">
        <w:rPr>
          <w:rFonts w:ascii="Rockwell Nova" w:hAnsi="Rockwell Nova"/>
          <w:sz w:val="20"/>
        </w:rPr>
        <w:t xml:space="preserve">dell’I.C. </w:t>
      </w:r>
      <w:r w:rsidR="00CD4F7F">
        <w:rPr>
          <w:rFonts w:ascii="Rockwell Nova" w:hAnsi="Rockwell Nova"/>
          <w:sz w:val="20"/>
        </w:rPr>
        <w:t>SANT’ELIA FIUMERAPIDO</w:t>
      </w:r>
    </w:p>
    <w:p w:rsidR="00CD4F7F" w:rsidRPr="00861351" w:rsidRDefault="00CD4F7F" w:rsidP="00CD4F7F">
      <w:pPr>
        <w:jc w:val="right"/>
        <w:rPr>
          <w:rFonts w:ascii="Rockwell Nova" w:hAnsi="Rockwell Nova"/>
          <w:sz w:val="20"/>
        </w:rPr>
      </w:pPr>
      <w:r w:rsidRPr="00861351">
        <w:rPr>
          <w:rFonts w:ascii="Rockwell Nova" w:hAnsi="Rockwell Nova"/>
          <w:sz w:val="20"/>
        </w:rPr>
        <w:tab/>
      </w:r>
      <w:r w:rsidRPr="00861351">
        <w:rPr>
          <w:rFonts w:ascii="Rockwell Nova" w:hAnsi="Rockwell Nova"/>
          <w:sz w:val="20"/>
        </w:rPr>
        <w:tab/>
      </w:r>
      <w:r w:rsidRPr="00861351">
        <w:rPr>
          <w:rFonts w:ascii="Rockwell Nova" w:hAnsi="Rockwell Nova"/>
          <w:sz w:val="20"/>
        </w:rPr>
        <w:tab/>
      </w:r>
      <w:r w:rsidRPr="00861351">
        <w:rPr>
          <w:rFonts w:ascii="Rockwell Nova" w:hAnsi="Rockwell Nova"/>
          <w:sz w:val="20"/>
        </w:rPr>
        <w:tab/>
      </w:r>
      <w:r w:rsidRPr="00861351">
        <w:rPr>
          <w:rFonts w:ascii="Rockwell Nova" w:hAnsi="Rockwell Nova"/>
          <w:sz w:val="20"/>
        </w:rPr>
        <w:tab/>
      </w:r>
      <w:r w:rsidRPr="00861351">
        <w:rPr>
          <w:rFonts w:ascii="Rockwell Nova" w:hAnsi="Rockwell Nova"/>
          <w:sz w:val="20"/>
        </w:rPr>
        <w:tab/>
      </w:r>
      <w:r>
        <w:rPr>
          <w:rFonts w:ascii="Rockwell Nova" w:hAnsi="Rockwell Nova"/>
          <w:sz w:val="20"/>
        </w:rPr>
        <w:t xml:space="preserve">E p.c. </w:t>
      </w:r>
      <w:r w:rsidRPr="00861351">
        <w:rPr>
          <w:rFonts w:ascii="Rockwell Nova" w:hAnsi="Rockwell Nova"/>
          <w:sz w:val="20"/>
        </w:rPr>
        <w:t>Al DSGA</w:t>
      </w:r>
    </w:p>
    <w:p w:rsidR="00CD4F7F" w:rsidRDefault="00CD4F7F" w:rsidP="00CD4F7F">
      <w:pPr>
        <w:jc w:val="right"/>
        <w:rPr>
          <w:rFonts w:ascii="Rockwell Nova" w:hAnsi="Rockwell Nova"/>
          <w:sz w:val="20"/>
        </w:rPr>
      </w:pPr>
      <w:r w:rsidRPr="00861351">
        <w:rPr>
          <w:rFonts w:ascii="Rockwell Nova" w:hAnsi="Rockwell Nova"/>
          <w:sz w:val="20"/>
        </w:rPr>
        <w:tab/>
      </w:r>
      <w:r w:rsidRPr="00861351">
        <w:rPr>
          <w:rFonts w:ascii="Rockwell Nova" w:hAnsi="Rockwell Nova"/>
          <w:sz w:val="20"/>
        </w:rPr>
        <w:tab/>
      </w:r>
      <w:r w:rsidRPr="00861351">
        <w:rPr>
          <w:rFonts w:ascii="Rockwell Nova" w:hAnsi="Rockwell Nova"/>
          <w:sz w:val="20"/>
        </w:rPr>
        <w:tab/>
      </w:r>
      <w:r w:rsidRPr="00861351">
        <w:rPr>
          <w:rFonts w:ascii="Rockwell Nova" w:hAnsi="Rockwell Nova"/>
          <w:sz w:val="20"/>
        </w:rPr>
        <w:tab/>
      </w:r>
      <w:r w:rsidRPr="00861351">
        <w:rPr>
          <w:rFonts w:ascii="Rockwell Nova" w:hAnsi="Rockwell Nova"/>
          <w:sz w:val="20"/>
        </w:rPr>
        <w:tab/>
      </w:r>
      <w:r w:rsidRPr="00861351">
        <w:rPr>
          <w:rFonts w:ascii="Rockwell Nova" w:hAnsi="Rockwell Nova"/>
          <w:sz w:val="20"/>
        </w:rPr>
        <w:tab/>
      </w:r>
      <w:r w:rsidRPr="00861351">
        <w:rPr>
          <w:rFonts w:ascii="Rockwell Nova" w:hAnsi="Rockwell Nova"/>
          <w:sz w:val="20"/>
        </w:rPr>
        <w:tab/>
      </w:r>
      <w:r w:rsidRPr="00861351">
        <w:rPr>
          <w:rFonts w:ascii="Rockwell Nova" w:hAnsi="Rockwell Nova"/>
          <w:sz w:val="20"/>
        </w:rPr>
        <w:tab/>
      </w:r>
      <w:r w:rsidRPr="00861351">
        <w:rPr>
          <w:rFonts w:ascii="Rockwell Nova" w:hAnsi="Rockwell Nova"/>
          <w:sz w:val="20"/>
        </w:rPr>
        <w:tab/>
        <w:t xml:space="preserve"> </w:t>
      </w:r>
    </w:p>
    <w:p w:rsidR="00CD4F7F" w:rsidRDefault="00CD4F7F" w:rsidP="00CD4F7F">
      <w:pPr>
        <w:jc w:val="right"/>
      </w:pPr>
    </w:p>
    <w:p w:rsidR="00CD4F7F" w:rsidRPr="00861351" w:rsidRDefault="00CD4F7F" w:rsidP="00CD4F7F">
      <w:pPr>
        <w:jc w:val="right"/>
        <w:rPr>
          <w:rFonts w:ascii="Rockwell Nova" w:hAnsi="Rockwell Nova"/>
          <w:sz w:val="20"/>
        </w:rPr>
      </w:pPr>
    </w:p>
    <w:p w:rsidR="00CD4F7F" w:rsidRPr="00861351" w:rsidRDefault="00CD4F7F" w:rsidP="00CD4F7F">
      <w:pPr>
        <w:rPr>
          <w:rFonts w:ascii="Rockwell Nova" w:hAnsi="Rockwell Nova"/>
          <w:sz w:val="20"/>
        </w:rPr>
      </w:pPr>
      <w:r w:rsidRPr="00861351">
        <w:rPr>
          <w:rFonts w:ascii="Rockwell Nova" w:hAnsi="Rockwell Nova"/>
          <w:sz w:val="20"/>
        </w:rPr>
        <w:t xml:space="preserve">Oggetto: </w:t>
      </w:r>
      <w:bookmarkStart w:id="0" w:name="_GoBack"/>
      <w:r w:rsidRPr="00861351">
        <w:rPr>
          <w:rFonts w:ascii="Rockwell Nova" w:hAnsi="Rockwell Nova"/>
          <w:sz w:val="20"/>
        </w:rPr>
        <w:t xml:space="preserve">liquidazione compensi F.I.S. </w:t>
      </w:r>
      <w:bookmarkEnd w:id="0"/>
      <w:proofErr w:type="spellStart"/>
      <w:r w:rsidRPr="00861351">
        <w:rPr>
          <w:rFonts w:ascii="Rockwell Nova" w:hAnsi="Rockwell Nova"/>
          <w:sz w:val="20"/>
        </w:rPr>
        <w:t>a.s.</w:t>
      </w:r>
      <w:proofErr w:type="spellEnd"/>
      <w:r w:rsidRPr="00861351">
        <w:rPr>
          <w:rFonts w:ascii="Rockwell Nova" w:hAnsi="Rockwell Nova"/>
          <w:sz w:val="20"/>
        </w:rPr>
        <w:t xml:space="preserve"> 20___/20___ - </w:t>
      </w:r>
      <w:r w:rsidRPr="00861351">
        <w:rPr>
          <w:rFonts w:ascii="Rockwell Nova" w:hAnsi="Rockwell Nova"/>
          <w:b/>
          <w:sz w:val="20"/>
        </w:rPr>
        <w:t>DOCENTI</w:t>
      </w:r>
    </w:p>
    <w:p w:rsidR="00CD4F7F" w:rsidRPr="00861351" w:rsidRDefault="00CD4F7F" w:rsidP="00CD4F7F">
      <w:pPr>
        <w:rPr>
          <w:rFonts w:ascii="Rockwell Nova" w:hAnsi="Rockwell Nova"/>
          <w:sz w:val="20"/>
        </w:rPr>
      </w:pPr>
    </w:p>
    <w:p w:rsidR="00CD4F7F" w:rsidRDefault="00CD4F7F" w:rsidP="00CD4F7F">
      <w:pPr>
        <w:rPr>
          <w:rFonts w:ascii="Rockwell Nova" w:hAnsi="Rockwell Nova"/>
          <w:sz w:val="20"/>
        </w:rPr>
      </w:pPr>
      <w:r w:rsidRPr="00861351">
        <w:rPr>
          <w:rFonts w:ascii="Rockwell Nova" w:hAnsi="Rockwell Nova"/>
          <w:sz w:val="20"/>
        </w:rPr>
        <w:t xml:space="preserve">La /il sottoscritta/o _______________________________________________ in servizio presso la scuola </w:t>
      </w:r>
      <w:r w:rsidRPr="00861351">
        <w:rPr>
          <w:rFonts w:ascii="Rockwell Nova" w:hAnsi="Rockwell Nova"/>
          <w:sz w:val="20"/>
        </w:rPr>
        <w:tab/>
      </w:r>
    </w:p>
    <w:p w:rsidR="00CD4F7F" w:rsidRPr="00861351" w:rsidRDefault="00CD4F7F" w:rsidP="00CD4F7F">
      <w:pPr>
        <w:rPr>
          <w:rFonts w:ascii="Rockwell Nova" w:hAnsi="Rockwell Nova"/>
          <w:sz w:val="20"/>
        </w:rPr>
      </w:pPr>
      <w:r w:rsidRPr="00861351">
        <w:rPr>
          <w:sz w:val="28"/>
          <w:szCs w:val="32"/>
        </w:rPr>
        <w:t>□</w:t>
      </w:r>
      <w:r w:rsidRPr="00861351">
        <w:rPr>
          <w:rFonts w:ascii="Rockwell Nova" w:hAnsi="Rockwell Nova"/>
          <w:sz w:val="20"/>
        </w:rPr>
        <w:t xml:space="preserve"> PRIMARIA   </w:t>
      </w:r>
      <w:r w:rsidRPr="00861351">
        <w:rPr>
          <w:sz w:val="28"/>
          <w:szCs w:val="32"/>
        </w:rPr>
        <w:t>□</w:t>
      </w:r>
      <w:r w:rsidRPr="00861351">
        <w:rPr>
          <w:rFonts w:ascii="Rockwell Nova" w:hAnsi="Rockwell Nova" w:cs="Courier New"/>
          <w:sz w:val="28"/>
          <w:szCs w:val="32"/>
        </w:rPr>
        <w:t xml:space="preserve"> </w:t>
      </w:r>
      <w:r w:rsidRPr="00861351">
        <w:rPr>
          <w:rFonts w:ascii="Rockwell Nova" w:hAnsi="Rockwell Nova"/>
          <w:sz w:val="20"/>
        </w:rPr>
        <w:t xml:space="preserve">INFANZIA    </w:t>
      </w:r>
      <w:r w:rsidRPr="00861351">
        <w:rPr>
          <w:sz w:val="28"/>
          <w:szCs w:val="32"/>
        </w:rPr>
        <w:t>□</w:t>
      </w:r>
      <w:r w:rsidRPr="00861351">
        <w:rPr>
          <w:rFonts w:ascii="Rockwell Nova" w:hAnsi="Rockwell Nova" w:cs="Courier New"/>
          <w:sz w:val="28"/>
          <w:szCs w:val="32"/>
        </w:rPr>
        <w:t xml:space="preserve"> </w:t>
      </w:r>
      <w:r w:rsidRPr="00861351">
        <w:rPr>
          <w:rFonts w:ascii="Rockwell Nova" w:hAnsi="Rockwell Nova"/>
          <w:sz w:val="20"/>
        </w:rPr>
        <w:t xml:space="preserve">SECONDARIA  </w:t>
      </w:r>
    </w:p>
    <w:p w:rsidR="00CD4F7F" w:rsidRPr="00861351" w:rsidRDefault="00CD4F7F" w:rsidP="00CD4F7F">
      <w:pPr>
        <w:rPr>
          <w:rFonts w:ascii="Rockwell Nova" w:hAnsi="Rockwell Nova"/>
          <w:sz w:val="20"/>
        </w:rPr>
      </w:pPr>
      <w:proofErr w:type="gramStart"/>
      <w:r w:rsidRPr="00861351">
        <w:rPr>
          <w:rFonts w:ascii="Rockwell Nova" w:hAnsi="Rockwell Nova"/>
          <w:sz w:val="20"/>
        </w:rPr>
        <w:t>Plesso:_</w:t>
      </w:r>
      <w:proofErr w:type="gramEnd"/>
      <w:r w:rsidRPr="00861351">
        <w:rPr>
          <w:rFonts w:ascii="Rockwell Nova" w:hAnsi="Rockwell Nova"/>
          <w:sz w:val="20"/>
        </w:rPr>
        <w:t xml:space="preserve">___________________________   in qualità di DOCENTE </w:t>
      </w:r>
    </w:p>
    <w:p w:rsidR="00CD4F7F" w:rsidRPr="00861351" w:rsidRDefault="00CD4F7F" w:rsidP="00CD4F7F">
      <w:pPr>
        <w:rPr>
          <w:rFonts w:ascii="Rockwell Nova" w:hAnsi="Rockwell Nova"/>
          <w:sz w:val="20"/>
        </w:rPr>
      </w:pPr>
    </w:p>
    <w:p w:rsidR="00CD4F7F" w:rsidRDefault="00CD4F7F" w:rsidP="00CD4F7F">
      <w:pPr>
        <w:rPr>
          <w:rFonts w:ascii="Rockwell Nova" w:hAnsi="Rockwell Nova"/>
          <w:sz w:val="20"/>
        </w:rPr>
      </w:pPr>
      <w:r w:rsidRPr="003573B1">
        <w:rPr>
          <w:rFonts w:ascii="Rockwell Nova" w:hAnsi="Rockwell Nova"/>
          <w:b/>
          <w:sz w:val="20"/>
        </w:rPr>
        <w:t>Vista</w:t>
      </w:r>
      <w:r w:rsidRPr="003573B1">
        <w:rPr>
          <w:rFonts w:ascii="Rockwell Nova" w:hAnsi="Rockwell Nova"/>
          <w:sz w:val="20"/>
        </w:rPr>
        <w:t xml:space="preserve"> la nomina conferita e sottoscritta</w:t>
      </w:r>
      <w:r>
        <w:rPr>
          <w:rFonts w:ascii="Rockwell Nova" w:hAnsi="Rockwell Nova"/>
          <w:sz w:val="20"/>
        </w:rPr>
        <w:t>;</w:t>
      </w:r>
    </w:p>
    <w:p w:rsidR="00CD4F7F" w:rsidRDefault="00CD4F7F" w:rsidP="00CD4F7F">
      <w:pPr>
        <w:ind w:left="1276" w:hanging="1276"/>
        <w:rPr>
          <w:rFonts w:ascii="Rockwell Nova" w:hAnsi="Rockwell Nova"/>
          <w:sz w:val="20"/>
        </w:rPr>
      </w:pPr>
      <w:r>
        <w:rPr>
          <w:rFonts w:ascii="Rockwell Nova" w:hAnsi="Rockwell Nova"/>
          <w:b/>
          <w:sz w:val="20"/>
        </w:rPr>
        <w:t>c</w:t>
      </w:r>
      <w:r w:rsidRPr="00861351">
        <w:rPr>
          <w:rFonts w:ascii="Rockwell Nova" w:hAnsi="Rockwell Nova"/>
          <w:b/>
          <w:sz w:val="20"/>
        </w:rPr>
        <w:t>onsapevole</w:t>
      </w:r>
      <w:r w:rsidRPr="00861351">
        <w:rPr>
          <w:rFonts w:ascii="Rockwell Nova" w:hAnsi="Rockwell Nova"/>
          <w:sz w:val="20"/>
        </w:rPr>
        <w:t xml:space="preserve"> che chiunque rilascia dichiarazioni mendaci è punito ai sensi del codice penale e delle leggi speciali in materia, ai sensi e per gli effetti dell’art.46 D.P.R. n.445/00</w:t>
      </w:r>
      <w:r>
        <w:rPr>
          <w:rFonts w:ascii="Rockwell Nova" w:hAnsi="Rockwell Nova"/>
          <w:sz w:val="20"/>
        </w:rPr>
        <w:t>;</w:t>
      </w:r>
    </w:p>
    <w:p w:rsidR="00CD4F7F" w:rsidRPr="00861351" w:rsidRDefault="00CD4F7F" w:rsidP="00CD4F7F">
      <w:pPr>
        <w:rPr>
          <w:rFonts w:ascii="Rockwell Nova" w:hAnsi="Rockwell Nova"/>
          <w:sz w:val="20"/>
        </w:rPr>
      </w:pPr>
    </w:p>
    <w:p w:rsidR="00CD4F7F" w:rsidRPr="00861351" w:rsidRDefault="00CD4F7F" w:rsidP="00CD4F7F">
      <w:pPr>
        <w:jc w:val="center"/>
        <w:rPr>
          <w:rFonts w:ascii="Rockwell Nova" w:hAnsi="Rockwell Nova"/>
          <w:b/>
          <w:sz w:val="20"/>
        </w:rPr>
      </w:pPr>
      <w:r w:rsidRPr="00861351">
        <w:rPr>
          <w:rFonts w:ascii="Rockwell Nova" w:hAnsi="Rockwell Nova"/>
          <w:b/>
          <w:sz w:val="20"/>
        </w:rPr>
        <w:t>DICHIARA</w:t>
      </w:r>
    </w:p>
    <w:p w:rsidR="00CD4F7F" w:rsidRPr="00861351" w:rsidRDefault="00CD4F7F" w:rsidP="00CD4F7F">
      <w:pPr>
        <w:rPr>
          <w:rFonts w:ascii="Rockwell Nova" w:hAnsi="Rockwell Nova"/>
          <w:b/>
          <w:sz w:val="20"/>
        </w:rPr>
      </w:pPr>
    </w:p>
    <w:p w:rsidR="00CD4F7F" w:rsidRDefault="00CD4F7F" w:rsidP="00CD4F7F">
      <w:pPr>
        <w:jc w:val="both"/>
        <w:rPr>
          <w:rFonts w:ascii="Rockwell Nova" w:hAnsi="Rockwell Nova"/>
          <w:sz w:val="20"/>
        </w:rPr>
      </w:pPr>
      <w:r w:rsidRPr="00861351">
        <w:rPr>
          <w:rFonts w:ascii="Rockwell Nova" w:hAnsi="Rockwell Nova"/>
          <w:sz w:val="20"/>
        </w:rPr>
        <w:t xml:space="preserve">di aver effettivamente espletato </w:t>
      </w:r>
      <w:proofErr w:type="spellStart"/>
      <w:r w:rsidRPr="00861351">
        <w:rPr>
          <w:rFonts w:ascii="Rockwell Nova" w:hAnsi="Rockwell Nova"/>
          <w:sz w:val="20"/>
        </w:rPr>
        <w:t>nell’a.s.</w:t>
      </w:r>
      <w:proofErr w:type="spellEnd"/>
      <w:r w:rsidRPr="00861351">
        <w:rPr>
          <w:rFonts w:ascii="Rockwell Nova" w:hAnsi="Rockwell Nova"/>
          <w:sz w:val="20"/>
        </w:rPr>
        <w:t xml:space="preserve"> 20___/20___ i seguenti </w:t>
      </w:r>
      <w:r w:rsidRPr="00861351">
        <w:rPr>
          <w:rFonts w:ascii="Rockwell Nova" w:hAnsi="Rockwell Nova"/>
          <w:i/>
          <w:sz w:val="20"/>
        </w:rPr>
        <w:t>progetti/attività/incarichi</w:t>
      </w:r>
      <w:r w:rsidRPr="00861351">
        <w:rPr>
          <w:rFonts w:ascii="Rockwell Nova" w:hAnsi="Rockwell Nova"/>
          <w:sz w:val="20"/>
        </w:rPr>
        <w:t xml:space="preserve"> previsti dal Contratto Integrativo di Istituto e ne richiede la relativa liquidazione </w:t>
      </w:r>
      <w:r w:rsidRPr="00696C57">
        <w:rPr>
          <w:rFonts w:ascii="Rockwell Nova" w:hAnsi="Rockwell Nova"/>
          <w:sz w:val="20"/>
        </w:rPr>
        <w:t>per le sole ore autorizzate</w:t>
      </w:r>
      <w:r>
        <w:rPr>
          <w:rFonts w:ascii="Rockwell Nova" w:hAnsi="Rockwell Nova"/>
          <w:sz w:val="20"/>
        </w:rPr>
        <w:t>/</w:t>
      </w:r>
      <w:proofErr w:type="gramStart"/>
      <w:r>
        <w:rPr>
          <w:rFonts w:ascii="Rockwell Nova" w:hAnsi="Rockwell Nova"/>
          <w:sz w:val="20"/>
        </w:rPr>
        <w:t>previste</w:t>
      </w:r>
      <w:r w:rsidRPr="00861351">
        <w:rPr>
          <w:rFonts w:ascii="Rockwell Nova" w:hAnsi="Rockwell Nova"/>
          <w:sz w:val="20"/>
        </w:rPr>
        <w:t xml:space="preserve">  e</w:t>
      </w:r>
      <w:proofErr w:type="gramEnd"/>
      <w:r w:rsidRPr="00861351">
        <w:rPr>
          <w:rFonts w:ascii="Rockwell Nova" w:hAnsi="Rockwell Nova"/>
          <w:sz w:val="20"/>
        </w:rPr>
        <w:t xml:space="preserve"> nei limiti di cumulabilità contrattati:</w:t>
      </w:r>
    </w:p>
    <w:p w:rsidR="00CD4F7F" w:rsidRPr="00861351" w:rsidRDefault="00CD4F7F" w:rsidP="00CD4F7F">
      <w:pPr>
        <w:jc w:val="both"/>
        <w:rPr>
          <w:rFonts w:ascii="Rockwell Nova" w:hAnsi="Rockwell Nova"/>
          <w:sz w:val="20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6"/>
        <w:gridCol w:w="1418"/>
        <w:gridCol w:w="1559"/>
      </w:tblGrid>
      <w:tr w:rsidR="00CD4F7F" w:rsidRPr="00861351" w:rsidTr="00EF5D44">
        <w:tc>
          <w:tcPr>
            <w:tcW w:w="7366" w:type="dxa"/>
            <w:shd w:val="clear" w:color="auto" w:fill="EEECE1" w:themeFill="background2"/>
            <w:vAlign w:val="center"/>
          </w:tcPr>
          <w:p w:rsidR="00CD4F7F" w:rsidRPr="00861351" w:rsidRDefault="00CD4F7F" w:rsidP="00EF5D44">
            <w:pPr>
              <w:jc w:val="both"/>
              <w:rPr>
                <w:rFonts w:ascii="Rockwell Nova" w:hAnsi="Rockwell Nova"/>
                <w:b/>
                <w:sz w:val="20"/>
              </w:rPr>
            </w:pPr>
            <w:r w:rsidRPr="00861351">
              <w:rPr>
                <w:rFonts w:ascii="Rockwell Nova" w:hAnsi="Rockwell Nova"/>
                <w:b/>
                <w:sz w:val="20"/>
              </w:rPr>
              <w:t xml:space="preserve">Collaboratore DS </w:t>
            </w:r>
            <w:r w:rsidRPr="00861351">
              <w:rPr>
                <w:rFonts w:ascii="Rockwell Nova" w:hAnsi="Rockwell Nova"/>
                <w:i/>
                <w:sz w:val="14"/>
                <w:szCs w:val="20"/>
              </w:rPr>
              <w:t>(specificare eventuale numero di ore cattedra a Supporto Organizzativo/didattico ex art. 1 c. 83 L. 107)</w:t>
            </w:r>
          </w:p>
        </w:tc>
        <w:tc>
          <w:tcPr>
            <w:tcW w:w="2977" w:type="dxa"/>
            <w:gridSpan w:val="2"/>
            <w:shd w:val="clear" w:color="auto" w:fill="EEECE1" w:themeFill="background2"/>
            <w:vAlign w:val="center"/>
          </w:tcPr>
          <w:p w:rsidR="00CD4F7F" w:rsidRPr="00861351" w:rsidRDefault="00CD4F7F" w:rsidP="00EF5D44">
            <w:pPr>
              <w:jc w:val="center"/>
              <w:rPr>
                <w:rFonts w:ascii="Rockwell Nova" w:hAnsi="Rockwell Nova"/>
                <w:b/>
                <w:sz w:val="20"/>
              </w:rPr>
            </w:pPr>
            <w:r w:rsidRPr="00861351">
              <w:rPr>
                <w:rFonts w:ascii="Rockwell Nova" w:hAnsi="Rockwell Nova"/>
                <w:b/>
                <w:sz w:val="20"/>
              </w:rPr>
              <w:t xml:space="preserve">Servizio prestato </w:t>
            </w:r>
            <w:r w:rsidRPr="00861351">
              <w:rPr>
                <w:rFonts w:ascii="Rockwell Nova" w:hAnsi="Rockwell Nova" w:cstheme="majorHAnsi"/>
                <w:sz w:val="14"/>
              </w:rPr>
              <w:t>porre X</w:t>
            </w:r>
          </w:p>
        </w:tc>
      </w:tr>
      <w:tr w:rsidR="00CD4F7F" w:rsidRPr="00861351" w:rsidTr="00EF5D44">
        <w:tc>
          <w:tcPr>
            <w:tcW w:w="7366" w:type="dxa"/>
          </w:tcPr>
          <w:p w:rsidR="00CD4F7F" w:rsidRPr="00861351" w:rsidRDefault="00CD4F7F" w:rsidP="00EF5D44">
            <w:pPr>
              <w:jc w:val="center"/>
              <w:rPr>
                <w:rFonts w:ascii="Rockwell Nova" w:hAnsi="Rockwell Nova"/>
                <w:sz w:val="14"/>
                <w:szCs w:val="16"/>
              </w:rPr>
            </w:pPr>
            <w:r w:rsidRPr="00861351">
              <w:rPr>
                <w:rFonts w:ascii="Rockwell Nova" w:hAnsi="Rockwell Nova"/>
                <w:sz w:val="20"/>
                <w:szCs w:val="16"/>
              </w:rPr>
              <w:t>n.____ (S.O./</w:t>
            </w:r>
            <w:proofErr w:type="gramStart"/>
            <w:r w:rsidRPr="00861351">
              <w:rPr>
                <w:rFonts w:ascii="Rockwell Nova" w:hAnsi="Rockwell Nova"/>
                <w:sz w:val="20"/>
                <w:szCs w:val="16"/>
              </w:rPr>
              <w:t>S.D</w:t>
            </w:r>
            <w:proofErr w:type="gramEnd"/>
            <w:r w:rsidRPr="00861351">
              <w:rPr>
                <w:rFonts w:ascii="Rockwell Nova" w:hAnsi="Rockwell Nova"/>
                <w:sz w:val="20"/>
                <w:szCs w:val="16"/>
              </w:rPr>
              <w:t>) di ___ (ore cattedra)</w:t>
            </w:r>
          </w:p>
        </w:tc>
        <w:tc>
          <w:tcPr>
            <w:tcW w:w="1418" w:type="dxa"/>
          </w:tcPr>
          <w:p w:rsidR="00CD4F7F" w:rsidRPr="00861351" w:rsidRDefault="00CD4F7F" w:rsidP="00EF5D44">
            <w:pPr>
              <w:jc w:val="center"/>
              <w:rPr>
                <w:rFonts w:ascii="Rockwell Nova" w:hAnsi="Rockwell Nova"/>
                <w:sz w:val="18"/>
                <w:szCs w:val="20"/>
              </w:rPr>
            </w:pPr>
            <w:r w:rsidRPr="00861351">
              <w:rPr>
                <w:rFonts w:ascii="Rockwell Nova" w:hAnsi="Rockwell Nova"/>
                <w:sz w:val="18"/>
                <w:szCs w:val="20"/>
              </w:rPr>
              <w:t>SI</w:t>
            </w:r>
          </w:p>
        </w:tc>
        <w:tc>
          <w:tcPr>
            <w:tcW w:w="1559" w:type="dxa"/>
          </w:tcPr>
          <w:p w:rsidR="00CD4F7F" w:rsidRPr="00861351" w:rsidRDefault="00CD4F7F" w:rsidP="00EF5D44">
            <w:pPr>
              <w:jc w:val="center"/>
              <w:rPr>
                <w:rFonts w:ascii="Rockwell Nova" w:hAnsi="Rockwell Nova"/>
                <w:sz w:val="18"/>
                <w:szCs w:val="20"/>
              </w:rPr>
            </w:pPr>
            <w:r w:rsidRPr="00861351">
              <w:rPr>
                <w:rFonts w:ascii="Rockwell Nova" w:hAnsi="Rockwell Nova"/>
                <w:sz w:val="18"/>
                <w:szCs w:val="20"/>
              </w:rPr>
              <w:t>NO</w:t>
            </w:r>
          </w:p>
        </w:tc>
      </w:tr>
      <w:tr w:rsidR="00CD4F7F" w:rsidRPr="00861351" w:rsidTr="00EF5D44">
        <w:tc>
          <w:tcPr>
            <w:tcW w:w="7366" w:type="dxa"/>
            <w:shd w:val="clear" w:color="auto" w:fill="EEECE1" w:themeFill="background2"/>
            <w:vAlign w:val="center"/>
          </w:tcPr>
          <w:p w:rsidR="00CD4F7F" w:rsidRPr="00861351" w:rsidRDefault="00CD4F7F" w:rsidP="00EF5D44">
            <w:pPr>
              <w:jc w:val="both"/>
              <w:rPr>
                <w:rFonts w:ascii="Rockwell Nova" w:hAnsi="Rockwell Nova"/>
                <w:sz w:val="14"/>
                <w:szCs w:val="16"/>
              </w:rPr>
            </w:pPr>
            <w:r w:rsidRPr="00861351">
              <w:rPr>
                <w:rFonts w:ascii="Rockwell Nova" w:hAnsi="Rockwell Nova"/>
                <w:b/>
                <w:sz w:val="20"/>
              </w:rPr>
              <w:t>Coordinatore di plesso</w:t>
            </w:r>
            <w:r w:rsidRPr="00861351">
              <w:rPr>
                <w:rFonts w:ascii="Rockwell Nova" w:hAnsi="Rockwell Nova"/>
                <w:sz w:val="20"/>
              </w:rPr>
              <w:t xml:space="preserve"> </w:t>
            </w:r>
            <w:r w:rsidRPr="00861351">
              <w:rPr>
                <w:rFonts w:ascii="Rockwell Nova" w:hAnsi="Rockwell Nova"/>
                <w:i/>
                <w:sz w:val="14"/>
                <w:szCs w:val="20"/>
              </w:rPr>
              <w:t>(specificare eventuale numero di ore cattedra a Supporto Organizzativo/didattico ex art. 1 c. 83 L. 107)</w:t>
            </w:r>
          </w:p>
        </w:tc>
        <w:tc>
          <w:tcPr>
            <w:tcW w:w="2977" w:type="dxa"/>
            <w:gridSpan w:val="2"/>
            <w:shd w:val="clear" w:color="auto" w:fill="EEECE1" w:themeFill="background2"/>
            <w:vAlign w:val="center"/>
          </w:tcPr>
          <w:p w:rsidR="00CD4F7F" w:rsidRPr="00861351" w:rsidRDefault="00CD4F7F" w:rsidP="00EF5D44">
            <w:pPr>
              <w:jc w:val="center"/>
              <w:rPr>
                <w:rFonts w:ascii="Rockwell Nova" w:hAnsi="Rockwell Nova"/>
                <w:b/>
                <w:sz w:val="20"/>
              </w:rPr>
            </w:pPr>
            <w:r w:rsidRPr="00861351">
              <w:rPr>
                <w:rFonts w:ascii="Rockwell Nova" w:hAnsi="Rockwell Nova"/>
                <w:b/>
                <w:sz w:val="20"/>
              </w:rPr>
              <w:t xml:space="preserve">Servizio prestato </w:t>
            </w:r>
            <w:r w:rsidRPr="00861351">
              <w:rPr>
                <w:rFonts w:ascii="Rockwell Nova" w:hAnsi="Rockwell Nova" w:cstheme="majorHAnsi"/>
                <w:sz w:val="14"/>
              </w:rPr>
              <w:t>porre X</w:t>
            </w:r>
          </w:p>
        </w:tc>
      </w:tr>
      <w:tr w:rsidR="00CD4F7F" w:rsidRPr="00861351" w:rsidTr="00EF5D44">
        <w:tc>
          <w:tcPr>
            <w:tcW w:w="7366" w:type="dxa"/>
          </w:tcPr>
          <w:p w:rsidR="00CD4F7F" w:rsidRPr="00861351" w:rsidRDefault="00CD4F7F" w:rsidP="00EF5D44">
            <w:pPr>
              <w:jc w:val="center"/>
              <w:rPr>
                <w:rFonts w:ascii="Rockwell Nova" w:hAnsi="Rockwell Nova"/>
                <w:sz w:val="14"/>
                <w:szCs w:val="16"/>
              </w:rPr>
            </w:pPr>
            <w:r w:rsidRPr="00861351">
              <w:rPr>
                <w:rFonts w:ascii="Rockwell Nova" w:hAnsi="Rockwell Nova"/>
                <w:sz w:val="20"/>
                <w:szCs w:val="16"/>
              </w:rPr>
              <w:t>n.____ (S.O./</w:t>
            </w:r>
            <w:proofErr w:type="gramStart"/>
            <w:r w:rsidRPr="00861351">
              <w:rPr>
                <w:rFonts w:ascii="Rockwell Nova" w:hAnsi="Rockwell Nova"/>
                <w:sz w:val="20"/>
                <w:szCs w:val="16"/>
              </w:rPr>
              <w:t>S.D</w:t>
            </w:r>
            <w:proofErr w:type="gramEnd"/>
            <w:r w:rsidRPr="00861351">
              <w:rPr>
                <w:rFonts w:ascii="Rockwell Nova" w:hAnsi="Rockwell Nova"/>
                <w:sz w:val="20"/>
                <w:szCs w:val="16"/>
              </w:rPr>
              <w:t>) di ___ (ore cattedra)</w:t>
            </w:r>
          </w:p>
        </w:tc>
        <w:tc>
          <w:tcPr>
            <w:tcW w:w="1418" w:type="dxa"/>
          </w:tcPr>
          <w:p w:rsidR="00CD4F7F" w:rsidRPr="00861351" w:rsidRDefault="00CD4F7F" w:rsidP="00EF5D44">
            <w:pPr>
              <w:jc w:val="center"/>
              <w:rPr>
                <w:rFonts w:ascii="Rockwell Nova" w:hAnsi="Rockwell Nova"/>
                <w:sz w:val="18"/>
                <w:szCs w:val="20"/>
              </w:rPr>
            </w:pPr>
            <w:r w:rsidRPr="00861351">
              <w:rPr>
                <w:rFonts w:ascii="Rockwell Nova" w:hAnsi="Rockwell Nova"/>
                <w:sz w:val="18"/>
                <w:szCs w:val="20"/>
              </w:rPr>
              <w:t>SI</w:t>
            </w:r>
          </w:p>
        </w:tc>
        <w:tc>
          <w:tcPr>
            <w:tcW w:w="1559" w:type="dxa"/>
          </w:tcPr>
          <w:p w:rsidR="00CD4F7F" w:rsidRPr="00861351" w:rsidRDefault="00CD4F7F" w:rsidP="00EF5D44">
            <w:pPr>
              <w:jc w:val="center"/>
              <w:rPr>
                <w:rFonts w:ascii="Rockwell Nova" w:hAnsi="Rockwell Nova"/>
                <w:sz w:val="18"/>
                <w:szCs w:val="20"/>
              </w:rPr>
            </w:pPr>
            <w:r w:rsidRPr="00861351">
              <w:rPr>
                <w:rFonts w:ascii="Rockwell Nova" w:hAnsi="Rockwell Nova"/>
                <w:sz w:val="18"/>
                <w:szCs w:val="20"/>
              </w:rPr>
              <w:t>NO</w:t>
            </w:r>
          </w:p>
        </w:tc>
      </w:tr>
    </w:tbl>
    <w:p w:rsidR="00CD4F7F" w:rsidRDefault="00CD4F7F" w:rsidP="00CD4F7F">
      <w:pPr>
        <w:jc w:val="both"/>
        <w:rPr>
          <w:rFonts w:ascii="Rockwell Nova" w:hAnsi="Rockwell Nova"/>
          <w:sz w:val="20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3"/>
        <w:gridCol w:w="1276"/>
        <w:gridCol w:w="1984"/>
      </w:tblGrid>
      <w:tr w:rsidR="00CD4F7F" w:rsidRPr="00861351" w:rsidTr="00EF5D44">
        <w:tc>
          <w:tcPr>
            <w:tcW w:w="7083" w:type="dxa"/>
            <w:shd w:val="clear" w:color="auto" w:fill="EEECE1" w:themeFill="background2"/>
            <w:vAlign w:val="center"/>
          </w:tcPr>
          <w:p w:rsidR="00CD4F7F" w:rsidRDefault="00CD4F7F" w:rsidP="00EF5D44">
            <w:pPr>
              <w:spacing w:line="240" w:lineRule="exact"/>
              <w:jc w:val="both"/>
              <w:rPr>
                <w:rFonts w:ascii="Rockwell Nova" w:hAnsi="Rockwell Nova"/>
                <w:b/>
                <w:sz w:val="20"/>
              </w:rPr>
            </w:pPr>
            <w:r w:rsidRPr="00861351">
              <w:rPr>
                <w:rFonts w:ascii="Rockwell Nova" w:hAnsi="Rockwell Nova"/>
                <w:b/>
                <w:sz w:val="20"/>
              </w:rPr>
              <w:t xml:space="preserve">FUNZIONE STRUMENTALE </w:t>
            </w:r>
          </w:p>
          <w:p w:rsidR="00CD4F7F" w:rsidRPr="00861351" w:rsidRDefault="00CD4F7F" w:rsidP="00EF5D44">
            <w:pPr>
              <w:spacing w:line="240" w:lineRule="exact"/>
              <w:jc w:val="both"/>
              <w:rPr>
                <w:rFonts w:ascii="Rockwell Nova" w:hAnsi="Rockwell Nova"/>
                <w:b/>
                <w:sz w:val="20"/>
              </w:rPr>
            </w:pPr>
            <w:r w:rsidRPr="00563E61">
              <w:rPr>
                <w:rFonts w:ascii="Rockwell Nova" w:hAnsi="Rockwell Nova"/>
                <w:i/>
                <w:sz w:val="18"/>
                <w:szCs w:val="20"/>
              </w:rPr>
              <w:t>(specificare area di competenza + eventuale numero di ore cattedra a Supporto Organizzativo/didattico ex art. 1 c. 83 L. 107)</w:t>
            </w:r>
          </w:p>
        </w:tc>
        <w:tc>
          <w:tcPr>
            <w:tcW w:w="3260" w:type="dxa"/>
            <w:gridSpan w:val="2"/>
            <w:shd w:val="clear" w:color="auto" w:fill="EEECE1" w:themeFill="background2"/>
            <w:vAlign w:val="center"/>
          </w:tcPr>
          <w:p w:rsidR="00CD4F7F" w:rsidRPr="00861351" w:rsidRDefault="00CD4F7F" w:rsidP="00EF5D44">
            <w:pPr>
              <w:jc w:val="center"/>
              <w:rPr>
                <w:rFonts w:ascii="Rockwell Nova" w:hAnsi="Rockwell Nova"/>
                <w:b/>
                <w:sz w:val="20"/>
              </w:rPr>
            </w:pPr>
            <w:r w:rsidRPr="00861351">
              <w:rPr>
                <w:rFonts w:ascii="Rockwell Nova" w:hAnsi="Rockwell Nova"/>
                <w:b/>
                <w:sz w:val="20"/>
              </w:rPr>
              <w:t>Servizio prestato</w:t>
            </w:r>
          </w:p>
        </w:tc>
      </w:tr>
      <w:tr w:rsidR="00CD4F7F" w:rsidRPr="00861351" w:rsidTr="00EF5D44">
        <w:tc>
          <w:tcPr>
            <w:tcW w:w="7083" w:type="dxa"/>
          </w:tcPr>
          <w:p w:rsidR="00CD4F7F" w:rsidRPr="00861351" w:rsidRDefault="00CD4F7F" w:rsidP="00EF5D44">
            <w:pPr>
              <w:jc w:val="center"/>
              <w:rPr>
                <w:rFonts w:ascii="Rockwell Nova" w:hAnsi="Rockwell Nova"/>
                <w:sz w:val="14"/>
                <w:szCs w:val="16"/>
              </w:rPr>
            </w:pPr>
            <w:r w:rsidRPr="00696C57">
              <w:rPr>
                <w:rFonts w:ascii="Rockwell Nova" w:hAnsi="Rockwell Nova"/>
                <w:sz w:val="20"/>
                <w:szCs w:val="16"/>
              </w:rPr>
              <w:t>Area</w:t>
            </w:r>
            <w:r>
              <w:rPr>
                <w:rFonts w:ascii="Rockwell Nova" w:hAnsi="Rockwell Nova"/>
                <w:sz w:val="20"/>
                <w:szCs w:val="16"/>
              </w:rPr>
              <w:t xml:space="preserve"> F.S.</w:t>
            </w:r>
            <w:r w:rsidRPr="00696C57">
              <w:rPr>
                <w:rFonts w:ascii="Rockwell Nova" w:hAnsi="Rockwell Nova"/>
                <w:sz w:val="20"/>
                <w:szCs w:val="16"/>
              </w:rPr>
              <w:t xml:space="preserve"> ____ con cattedra di ore ____ di cui a S.O./SD _____</w:t>
            </w:r>
          </w:p>
        </w:tc>
        <w:tc>
          <w:tcPr>
            <w:tcW w:w="1276" w:type="dxa"/>
          </w:tcPr>
          <w:p w:rsidR="00CD4F7F" w:rsidRPr="00861351" w:rsidRDefault="00CD4F7F" w:rsidP="00EF5D44">
            <w:pPr>
              <w:jc w:val="center"/>
              <w:rPr>
                <w:rFonts w:ascii="Rockwell Nova" w:hAnsi="Rockwell Nova"/>
                <w:sz w:val="18"/>
                <w:szCs w:val="20"/>
              </w:rPr>
            </w:pPr>
            <w:r w:rsidRPr="00861351">
              <w:rPr>
                <w:rFonts w:ascii="Rockwell Nova" w:hAnsi="Rockwell Nova"/>
                <w:sz w:val="18"/>
                <w:szCs w:val="20"/>
              </w:rPr>
              <w:t>SI</w:t>
            </w:r>
          </w:p>
        </w:tc>
        <w:tc>
          <w:tcPr>
            <w:tcW w:w="1984" w:type="dxa"/>
          </w:tcPr>
          <w:p w:rsidR="00CD4F7F" w:rsidRPr="00861351" w:rsidRDefault="00CD4F7F" w:rsidP="00EF5D44">
            <w:pPr>
              <w:jc w:val="center"/>
              <w:rPr>
                <w:rFonts w:ascii="Rockwell Nova" w:hAnsi="Rockwell Nova"/>
                <w:sz w:val="18"/>
                <w:szCs w:val="20"/>
              </w:rPr>
            </w:pPr>
            <w:r w:rsidRPr="00861351">
              <w:rPr>
                <w:rFonts w:ascii="Rockwell Nova" w:hAnsi="Rockwell Nova"/>
                <w:sz w:val="18"/>
                <w:szCs w:val="20"/>
              </w:rPr>
              <w:t>NO</w:t>
            </w:r>
          </w:p>
        </w:tc>
      </w:tr>
    </w:tbl>
    <w:p w:rsidR="00CD4F7F" w:rsidRDefault="00CD4F7F" w:rsidP="00CD4F7F">
      <w:pPr>
        <w:jc w:val="both"/>
        <w:rPr>
          <w:rFonts w:ascii="Rockwell Nova" w:hAnsi="Rockwell Nova"/>
          <w:sz w:val="20"/>
        </w:rPr>
      </w:pPr>
    </w:p>
    <w:tbl>
      <w:tblPr>
        <w:tblW w:w="105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7144"/>
        <w:gridCol w:w="1345"/>
        <w:gridCol w:w="1357"/>
      </w:tblGrid>
      <w:tr w:rsidR="00CD4F7F" w:rsidRPr="00861351" w:rsidTr="00EF5D44">
        <w:trPr>
          <w:trHeight w:val="661"/>
        </w:trPr>
        <w:tc>
          <w:tcPr>
            <w:tcW w:w="7799" w:type="dxa"/>
            <w:gridSpan w:val="2"/>
            <w:shd w:val="clear" w:color="auto" w:fill="EEECE1" w:themeFill="background2"/>
          </w:tcPr>
          <w:p w:rsidR="00CD4F7F" w:rsidRPr="00861351" w:rsidRDefault="00CD4F7F" w:rsidP="00EF5D44">
            <w:pPr>
              <w:spacing w:line="220" w:lineRule="exact"/>
              <w:jc w:val="center"/>
              <w:rPr>
                <w:rFonts w:ascii="Rockwell Nova" w:hAnsi="Rockwell Nova" w:cstheme="majorHAnsi"/>
                <w:sz w:val="18"/>
              </w:rPr>
            </w:pPr>
            <w:r w:rsidRPr="00861351">
              <w:rPr>
                <w:rFonts w:ascii="Rockwell Nova" w:hAnsi="Rockwell Nova" w:cstheme="majorHAnsi"/>
                <w:sz w:val="18"/>
              </w:rPr>
              <w:t xml:space="preserve">ATTIVITA’ </w:t>
            </w:r>
            <w:r w:rsidRPr="00861351">
              <w:rPr>
                <w:rFonts w:ascii="Rockwell Nova" w:hAnsi="Rockwell Nova" w:cstheme="majorHAnsi"/>
                <w:b/>
                <w:sz w:val="18"/>
              </w:rPr>
              <w:t>INCARICHI e NOMINE –</w:t>
            </w:r>
            <w:r w:rsidRPr="00861351">
              <w:rPr>
                <w:rFonts w:ascii="Rockwell Nova" w:hAnsi="Rockwell Nova" w:cstheme="majorHAnsi"/>
                <w:sz w:val="18"/>
              </w:rPr>
              <w:t xml:space="preserve"> </w:t>
            </w:r>
            <w:r w:rsidRPr="00861351">
              <w:rPr>
                <w:rFonts w:ascii="Rockwell Nova" w:hAnsi="Rockwell Nova" w:cstheme="majorHAnsi"/>
                <w:b/>
                <w:bCs/>
                <w:sz w:val="18"/>
              </w:rPr>
              <w:t>COMMISSIONI - REFERENZE</w:t>
            </w:r>
            <w:r w:rsidRPr="00861351">
              <w:rPr>
                <w:rFonts w:ascii="Rockwell Nova" w:hAnsi="Rockwell Nova" w:cstheme="majorHAnsi"/>
                <w:sz w:val="18"/>
              </w:rPr>
              <w:t xml:space="preserve"> - </w:t>
            </w:r>
            <w:r w:rsidRPr="00861351">
              <w:rPr>
                <w:rFonts w:ascii="Rockwell Nova" w:hAnsi="Rockwell Nova" w:cstheme="majorHAnsi"/>
                <w:b/>
                <w:bCs/>
                <w:sz w:val="18"/>
              </w:rPr>
              <w:t>RESPONSABILI LABORATORI</w:t>
            </w:r>
            <w:r w:rsidRPr="00861351">
              <w:rPr>
                <w:rFonts w:ascii="Rockwell Nova" w:hAnsi="Rockwell Nova" w:cstheme="majorHAnsi"/>
                <w:sz w:val="18"/>
              </w:rPr>
              <w:t xml:space="preserve"> </w:t>
            </w:r>
          </w:p>
          <w:p w:rsidR="00CD4F7F" w:rsidRPr="00861351" w:rsidRDefault="00CD4F7F" w:rsidP="00EF5D44">
            <w:pPr>
              <w:spacing w:line="220" w:lineRule="exact"/>
              <w:jc w:val="center"/>
              <w:rPr>
                <w:rFonts w:ascii="Rockwell Nova" w:hAnsi="Rockwell Nova"/>
                <w:b/>
                <w:sz w:val="20"/>
              </w:rPr>
            </w:pPr>
            <w:r w:rsidRPr="00861351">
              <w:rPr>
                <w:rFonts w:ascii="Rockwell Nova" w:hAnsi="Rockwell Nova" w:cstheme="majorHAnsi"/>
                <w:sz w:val="14"/>
              </w:rPr>
              <w:t>(</w:t>
            </w:r>
            <w:r>
              <w:rPr>
                <w:rFonts w:ascii="Rockwell Nova" w:hAnsi="Rockwell Nova" w:cstheme="majorHAnsi"/>
                <w:sz w:val="14"/>
              </w:rPr>
              <w:t>Indicare incarico nell’apposito spazio</w:t>
            </w:r>
            <w:r w:rsidRPr="00861351">
              <w:rPr>
                <w:rFonts w:ascii="Rockwell Nova" w:hAnsi="Rockwell Nova" w:cstheme="majorHAnsi"/>
                <w:sz w:val="14"/>
              </w:rPr>
              <w:t>)</w:t>
            </w:r>
          </w:p>
        </w:tc>
        <w:tc>
          <w:tcPr>
            <w:tcW w:w="2702" w:type="dxa"/>
            <w:gridSpan w:val="2"/>
            <w:shd w:val="clear" w:color="auto" w:fill="EEECE1" w:themeFill="background2"/>
          </w:tcPr>
          <w:p w:rsidR="00CD4F7F" w:rsidRPr="00861351" w:rsidRDefault="00CD4F7F" w:rsidP="00EF5D44">
            <w:pPr>
              <w:spacing w:line="220" w:lineRule="exact"/>
              <w:jc w:val="center"/>
              <w:rPr>
                <w:rFonts w:ascii="Rockwell Nova" w:hAnsi="Rockwell Nova"/>
                <w:b/>
                <w:sz w:val="20"/>
              </w:rPr>
            </w:pPr>
            <w:r w:rsidRPr="00861351">
              <w:rPr>
                <w:rFonts w:ascii="Rockwell Nova" w:hAnsi="Rockwell Nova"/>
                <w:b/>
                <w:sz w:val="20"/>
              </w:rPr>
              <w:t>Servizio prestato</w:t>
            </w:r>
          </w:p>
          <w:p w:rsidR="00CD4F7F" w:rsidRPr="00861351" w:rsidRDefault="00CD4F7F" w:rsidP="00EF5D44">
            <w:pPr>
              <w:spacing w:line="220" w:lineRule="exact"/>
              <w:jc w:val="center"/>
              <w:rPr>
                <w:rFonts w:ascii="Rockwell Nova" w:hAnsi="Rockwell Nova"/>
                <w:b/>
                <w:sz w:val="18"/>
              </w:rPr>
            </w:pPr>
            <w:r w:rsidRPr="00861351">
              <w:rPr>
                <w:rFonts w:ascii="Rockwell Nova" w:hAnsi="Rockwell Nova" w:cstheme="majorHAnsi"/>
                <w:sz w:val="14"/>
              </w:rPr>
              <w:t>porre X</w:t>
            </w:r>
          </w:p>
        </w:tc>
      </w:tr>
      <w:tr w:rsidR="00CD4F7F" w:rsidRPr="00861351" w:rsidTr="00EF5D44">
        <w:trPr>
          <w:trHeight w:val="285"/>
        </w:trPr>
        <w:tc>
          <w:tcPr>
            <w:tcW w:w="655" w:type="dxa"/>
            <w:vMerge w:val="restart"/>
            <w:shd w:val="clear" w:color="auto" w:fill="EEECE1" w:themeFill="background2"/>
            <w:textDirection w:val="btLr"/>
          </w:tcPr>
          <w:p w:rsidR="00CD4F7F" w:rsidRPr="00D80A17" w:rsidRDefault="00CD4F7F" w:rsidP="00EF5D44">
            <w:pPr>
              <w:spacing w:line="220" w:lineRule="exact"/>
              <w:ind w:right="113"/>
              <w:jc w:val="center"/>
              <w:rPr>
                <w:rFonts w:ascii="Rockwell Nova" w:hAnsi="Rockwell Nova" w:cstheme="majorHAnsi"/>
                <w:sz w:val="14"/>
              </w:rPr>
            </w:pPr>
            <w:r w:rsidRPr="00D80A17">
              <w:rPr>
                <w:rFonts w:ascii="Rockwell Nova" w:hAnsi="Rockwell Nova" w:cstheme="majorHAnsi"/>
                <w:b/>
                <w:sz w:val="14"/>
              </w:rPr>
              <w:t>NOMINE</w:t>
            </w:r>
          </w:p>
        </w:tc>
        <w:tc>
          <w:tcPr>
            <w:tcW w:w="7144" w:type="dxa"/>
            <w:vAlign w:val="bottom"/>
          </w:tcPr>
          <w:p w:rsidR="00CD4F7F" w:rsidRPr="00861351" w:rsidRDefault="00CD4F7F" w:rsidP="00EF5D44">
            <w:pPr>
              <w:spacing w:beforeLines="20" w:before="48" w:afterLines="20" w:after="48" w:line="200" w:lineRule="exact"/>
              <w:rPr>
                <w:rFonts w:ascii="Rockwell Nova" w:hAnsi="Rockwell Nova" w:cstheme="majorHAnsi"/>
                <w:sz w:val="20"/>
              </w:rPr>
            </w:pPr>
          </w:p>
        </w:tc>
        <w:tc>
          <w:tcPr>
            <w:tcW w:w="1345" w:type="dxa"/>
          </w:tcPr>
          <w:p w:rsidR="00CD4F7F" w:rsidRPr="00861351" w:rsidRDefault="00CD4F7F" w:rsidP="00EF5D44">
            <w:pPr>
              <w:spacing w:beforeLines="20" w:before="48" w:afterLines="20" w:after="48" w:line="200" w:lineRule="exact"/>
              <w:jc w:val="center"/>
              <w:rPr>
                <w:rFonts w:ascii="Rockwell Nova" w:hAnsi="Rockwell Nova"/>
                <w:sz w:val="18"/>
                <w:szCs w:val="20"/>
              </w:rPr>
            </w:pPr>
            <w:r w:rsidRPr="00861351">
              <w:rPr>
                <w:rFonts w:ascii="Rockwell Nova" w:hAnsi="Rockwell Nova"/>
                <w:sz w:val="18"/>
                <w:szCs w:val="20"/>
              </w:rPr>
              <w:t>SI</w:t>
            </w:r>
          </w:p>
        </w:tc>
        <w:tc>
          <w:tcPr>
            <w:tcW w:w="1356" w:type="dxa"/>
          </w:tcPr>
          <w:p w:rsidR="00CD4F7F" w:rsidRPr="00861351" w:rsidRDefault="00CD4F7F" w:rsidP="00EF5D44">
            <w:pPr>
              <w:spacing w:beforeLines="20" w:before="48" w:afterLines="20" w:after="48" w:line="200" w:lineRule="exact"/>
              <w:jc w:val="center"/>
              <w:rPr>
                <w:rFonts w:ascii="Rockwell Nova" w:hAnsi="Rockwell Nova"/>
                <w:sz w:val="18"/>
                <w:szCs w:val="20"/>
              </w:rPr>
            </w:pPr>
            <w:r w:rsidRPr="00861351">
              <w:rPr>
                <w:rFonts w:ascii="Rockwell Nova" w:hAnsi="Rockwell Nova"/>
                <w:sz w:val="18"/>
                <w:szCs w:val="20"/>
              </w:rPr>
              <w:t>NO</w:t>
            </w:r>
          </w:p>
        </w:tc>
      </w:tr>
      <w:tr w:rsidR="00CD4F7F" w:rsidRPr="00861351" w:rsidTr="00EF5D44">
        <w:trPr>
          <w:trHeight w:val="300"/>
        </w:trPr>
        <w:tc>
          <w:tcPr>
            <w:tcW w:w="655" w:type="dxa"/>
            <w:vMerge/>
            <w:shd w:val="clear" w:color="auto" w:fill="EEECE1" w:themeFill="background2"/>
          </w:tcPr>
          <w:p w:rsidR="00CD4F7F" w:rsidRPr="00D80A17" w:rsidRDefault="00CD4F7F" w:rsidP="00EF5D44">
            <w:pPr>
              <w:spacing w:line="220" w:lineRule="exact"/>
              <w:rPr>
                <w:rFonts w:ascii="Rockwell Nova" w:hAnsi="Rockwell Nova" w:cstheme="majorHAnsi"/>
                <w:sz w:val="14"/>
              </w:rPr>
            </w:pPr>
          </w:p>
        </w:tc>
        <w:tc>
          <w:tcPr>
            <w:tcW w:w="7144" w:type="dxa"/>
            <w:vAlign w:val="bottom"/>
          </w:tcPr>
          <w:p w:rsidR="00CD4F7F" w:rsidRPr="00861351" w:rsidRDefault="00CD4F7F" w:rsidP="00EF5D44">
            <w:pPr>
              <w:spacing w:beforeLines="20" w:before="48" w:afterLines="20" w:after="48" w:line="200" w:lineRule="exact"/>
              <w:rPr>
                <w:rFonts w:ascii="Rockwell Nova" w:hAnsi="Rockwell Nova" w:cstheme="majorHAnsi"/>
                <w:sz w:val="20"/>
              </w:rPr>
            </w:pPr>
          </w:p>
        </w:tc>
        <w:tc>
          <w:tcPr>
            <w:tcW w:w="1345" w:type="dxa"/>
          </w:tcPr>
          <w:p w:rsidR="00CD4F7F" w:rsidRPr="00861351" w:rsidRDefault="00CD4F7F" w:rsidP="00EF5D44">
            <w:pPr>
              <w:spacing w:beforeLines="20" w:before="48" w:afterLines="20" w:after="48" w:line="200" w:lineRule="exact"/>
              <w:jc w:val="center"/>
              <w:rPr>
                <w:rFonts w:ascii="Rockwell Nova" w:hAnsi="Rockwell Nova"/>
                <w:sz w:val="18"/>
                <w:szCs w:val="20"/>
              </w:rPr>
            </w:pPr>
            <w:r w:rsidRPr="00861351">
              <w:rPr>
                <w:rFonts w:ascii="Rockwell Nova" w:hAnsi="Rockwell Nova"/>
                <w:sz w:val="18"/>
                <w:szCs w:val="20"/>
              </w:rPr>
              <w:t>SI</w:t>
            </w:r>
          </w:p>
        </w:tc>
        <w:tc>
          <w:tcPr>
            <w:tcW w:w="1356" w:type="dxa"/>
          </w:tcPr>
          <w:p w:rsidR="00CD4F7F" w:rsidRPr="00861351" w:rsidRDefault="00CD4F7F" w:rsidP="00EF5D44">
            <w:pPr>
              <w:spacing w:beforeLines="20" w:before="48" w:afterLines="20" w:after="48" w:line="200" w:lineRule="exact"/>
              <w:jc w:val="center"/>
              <w:rPr>
                <w:rFonts w:ascii="Rockwell Nova" w:hAnsi="Rockwell Nova"/>
                <w:sz w:val="18"/>
                <w:szCs w:val="20"/>
              </w:rPr>
            </w:pPr>
            <w:r w:rsidRPr="00861351">
              <w:rPr>
                <w:rFonts w:ascii="Rockwell Nova" w:hAnsi="Rockwell Nova"/>
                <w:sz w:val="18"/>
                <w:szCs w:val="20"/>
              </w:rPr>
              <w:t>NO</w:t>
            </w:r>
          </w:p>
        </w:tc>
      </w:tr>
      <w:tr w:rsidR="00CD4F7F" w:rsidRPr="00861351" w:rsidTr="00EF5D44">
        <w:trPr>
          <w:trHeight w:val="98"/>
        </w:trPr>
        <w:tc>
          <w:tcPr>
            <w:tcW w:w="655" w:type="dxa"/>
            <w:vMerge/>
            <w:shd w:val="clear" w:color="auto" w:fill="EEECE1" w:themeFill="background2"/>
          </w:tcPr>
          <w:p w:rsidR="00CD4F7F" w:rsidRPr="00D80A17" w:rsidRDefault="00CD4F7F" w:rsidP="00EF5D44">
            <w:pPr>
              <w:spacing w:line="220" w:lineRule="exact"/>
              <w:rPr>
                <w:rFonts w:ascii="Rockwell Nova" w:hAnsi="Rockwell Nova" w:cstheme="majorHAnsi"/>
                <w:sz w:val="14"/>
              </w:rPr>
            </w:pPr>
          </w:p>
        </w:tc>
        <w:tc>
          <w:tcPr>
            <w:tcW w:w="7144" w:type="dxa"/>
            <w:vAlign w:val="bottom"/>
          </w:tcPr>
          <w:p w:rsidR="00CD4F7F" w:rsidRPr="00861351" w:rsidRDefault="00CD4F7F" w:rsidP="00EF5D44">
            <w:pPr>
              <w:spacing w:beforeLines="20" w:before="48" w:afterLines="20" w:after="48" w:line="200" w:lineRule="exact"/>
              <w:rPr>
                <w:rFonts w:ascii="Rockwell Nova" w:hAnsi="Rockwell Nova" w:cstheme="majorHAnsi"/>
                <w:sz w:val="20"/>
              </w:rPr>
            </w:pPr>
          </w:p>
        </w:tc>
        <w:tc>
          <w:tcPr>
            <w:tcW w:w="1345" w:type="dxa"/>
          </w:tcPr>
          <w:p w:rsidR="00CD4F7F" w:rsidRPr="00861351" w:rsidRDefault="00CD4F7F" w:rsidP="00EF5D44">
            <w:pPr>
              <w:spacing w:beforeLines="20" w:before="48" w:afterLines="20" w:after="48" w:line="200" w:lineRule="exact"/>
              <w:jc w:val="center"/>
              <w:rPr>
                <w:rFonts w:ascii="Rockwell Nova" w:hAnsi="Rockwell Nova"/>
                <w:sz w:val="18"/>
                <w:szCs w:val="20"/>
              </w:rPr>
            </w:pPr>
            <w:r w:rsidRPr="00861351">
              <w:rPr>
                <w:rFonts w:ascii="Rockwell Nova" w:hAnsi="Rockwell Nova"/>
                <w:sz w:val="18"/>
                <w:szCs w:val="20"/>
              </w:rPr>
              <w:t>SI</w:t>
            </w:r>
          </w:p>
        </w:tc>
        <w:tc>
          <w:tcPr>
            <w:tcW w:w="1356" w:type="dxa"/>
          </w:tcPr>
          <w:p w:rsidR="00CD4F7F" w:rsidRPr="00861351" w:rsidRDefault="00CD4F7F" w:rsidP="00EF5D44">
            <w:pPr>
              <w:spacing w:beforeLines="20" w:before="48" w:afterLines="20" w:after="48" w:line="200" w:lineRule="exact"/>
              <w:jc w:val="center"/>
              <w:rPr>
                <w:rFonts w:ascii="Rockwell Nova" w:hAnsi="Rockwell Nova"/>
                <w:sz w:val="18"/>
                <w:szCs w:val="20"/>
              </w:rPr>
            </w:pPr>
            <w:r w:rsidRPr="00861351">
              <w:rPr>
                <w:rFonts w:ascii="Rockwell Nova" w:hAnsi="Rockwell Nova"/>
                <w:sz w:val="18"/>
                <w:szCs w:val="20"/>
              </w:rPr>
              <w:t>NO</w:t>
            </w:r>
          </w:p>
        </w:tc>
      </w:tr>
      <w:tr w:rsidR="00CD4F7F" w:rsidRPr="00861351" w:rsidTr="00EF5D44">
        <w:trPr>
          <w:trHeight w:val="98"/>
        </w:trPr>
        <w:tc>
          <w:tcPr>
            <w:tcW w:w="655" w:type="dxa"/>
            <w:vMerge/>
            <w:shd w:val="clear" w:color="auto" w:fill="EEECE1" w:themeFill="background2"/>
          </w:tcPr>
          <w:p w:rsidR="00CD4F7F" w:rsidRPr="00D80A17" w:rsidRDefault="00CD4F7F" w:rsidP="00EF5D44">
            <w:pPr>
              <w:spacing w:line="220" w:lineRule="exact"/>
              <w:rPr>
                <w:rFonts w:ascii="Rockwell Nova" w:hAnsi="Rockwell Nova" w:cstheme="majorHAnsi"/>
                <w:sz w:val="14"/>
              </w:rPr>
            </w:pPr>
          </w:p>
        </w:tc>
        <w:tc>
          <w:tcPr>
            <w:tcW w:w="7144" w:type="dxa"/>
            <w:vAlign w:val="bottom"/>
          </w:tcPr>
          <w:p w:rsidR="00CD4F7F" w:rsidRPr="00861351" w:rsidRDefault="00CD4F7F" w:rsidP="00EF5D44">
            <w:pPr>
              <w:spacing w:beforeLines="20" w:before="48" w:afterLines="20" w:after="48" w:line="200" w:lineRule="exact"/>
              <w:rPr>
                <w:rFonts w:ascii="Rockwell Nova" w:hAnsi="Rockwell Nova" w:cstheme="majorHAnsi"/>
                <w:sz w:val="20"/>
              </w:rPr>
            </w:pPr>
          </w:p>
        </w:tc>
        <w:tc>
          <w:tcPr>
            <w:tcW w:w="1345" w:type="dxa"/>
          </w:tcPr>
          <w:p w:rsidR="00CD4F7F" w:rsidRPr="00861351" w:rsidRDefault="00CD4F7F" w:rsidP="00EF5D44">
            <w:pPr>
              <w:spacing w:beforeLines="20" w:before="48" w:afterLines="20" w:after="48" w:line="200" w:lineRule="exact"/>
              <w:jc w:val="center"/>
              <w:rPr>
                <w:rFonts w:ascii="Rockwell Nova" w:hAnsi="Rockwell Nova"/>
                <w:sz w:val="18"/>
                <w:szCs w:val="20"/>
              </w:rPr>
            </w:pPr>
            <w:r w:rsidRPr="00861351">
              <w:rPr>
                <w:rFonts w:ascii="Rockwell Nova" w:hAnsi="Rockwell Nova"/>
                <w:sz w:val="18"/>
                <w:szCs w:val="20"/>
              </w:rPr>
              <w:t>SI</w:t>
            </w:r>
          </w:p>
        </w:tc>
        <w:tc>
          <w:tcPr>
            <w:tcW w:w="1356" w:type="dxa"/>
          </w:tcPr>
          <w:p w:rsidR="00CD4F7F" w:rsidRPr="00861351" w:rsidRDefault="00CD4F7F" w:rsidP="00EF5D44">
            <w:pPr>
              <w:spacing w:beforeLines="20" w:before="48" w:afterLines="20" w:after="48" w:line="200" w:lineRule="exact"/>
              <w:jc w:val="center"/>
              <w:rPr>
                <w:rFonts w:ascii="Rockwell Nova" w:hAnsi="Rockwell Nova"/>
                <w:sz w:val="18"/>
                <w:szCs w:val="20"/>
              </w:rPr>
            </w:pPr>
            <w:r w:rsidRPr="00861351">
              <w:rPr>
                <w:rFonts w:ascii="Rockwell Nova" w:hAnsi="Rockwell Nova"/>
                <w:sz w:val="18"/>
                <w:szCs w:val="20"/>
              </w:rPr>
              <w:t>NO</w:t>
            </w:r>
          </w:p>
        </w:tc>
      </w:tr>
      <w:tr w:rsidR="00CD4F7F" w:rsidRPr="00861351" w:rsidTr="00EF5D44">
        <w:trPr>
          <w:trHeight w:val="285"/>
        </w:trPr>
        <w:tc>
          <w:tcPr>
            <w:tcW w:w="655" w:type="dxa"/>
            <w:vMerge w:val="restart"/>
            <w:shd w:val="clear" w:color="auto" w:fill="EEECE1" w:themeFill="background2"/>
            <w:textDirection w:val="btLr"/>
          </w:tcPr>
          <w:p w:rsidR="00CD4F7F" w:rsidRPr="00D80A17" w:rsidRDefault="00CD4F7F" w:rsidP="00EF5D44">
            <w:pPr>
              <w:spacing w:line="220" w:lineRule="exact"/>
              <w:ind w:right="113"/>
              <w:jc w:val="center"/>
              <w:rPr>
                <w:rFonts w:ascii="Rockwell Nova" w:hAnsi="Rockwell Nova" w:cstheme="majorHAnsi"/>
                <w:sz w:val="14"/>
                <w:szCs w:val="17"/>
              </w:rPr>
            </w:pPr>
            <w:r>
              <w:rPr>
                <w:rFonts w:ascii="Rockwell Nova" w:hAnsi="Rockwell Nova" w:cstheme="majorHAnsi"/>
                <w:b/>
                <w:bCs/>
                <w:sz w:val="14"/>
                <w:szCs w:val="17"/>
              </w:rPr>
              <w:t>COMMISS</w:t>
            </w:r>
          </w:p>
        </w:tc>
        <w:tc>
          <w:tcPr>
            <w:tcW w:w="7144" w:type="dxa"/>
            <w:vAlign w:val="bottom"/>
          </w:tcPr>
          <w:p w:rsidR="00CD4F7F" w:rsidRPr="00861351" w:rsidRDefault="00CD4F7F" w:rsidP="00EF5D44">
            <w:pPr>
              <w:spacing w:beforeLines="20" w:before="48" w:afterLines="20" w:after="48" w:line="200" w:lineRule="exact"/>
              <w:rPr>
                <w:rFonts w:ascii="Rockwell Nova" w:hAnsi="Rockwell Nova" w:cstheme="majorHAnsi"/>
                <w:sz w:val="20"/>
              </w:rPr>
            </w:pPr>
          </w:p>
        </w:tc>
        <w:tc>
          <w:tcPr>
            <w:tcW w:w="1345" w:type="dxa"/>
          </w:tcPr>
          <w:p w:rsidR="00CD4F7F" w:rsidRPr="00861351" w:rsidRDefault="00CD4F7F" w:rsidP="00EF5D44">
            <w:pPr>
              <w:spacing w:beforeLines="20" w:before="48" w:afterLines="20" w:after="48" w:line="200" w:lineRule="exact"/>
              <w:jc w:val="center"/>
              <w:rPr>
                <w:rFonts w:ascii="Rockwell Nova" w:hAnsi="Rockwell Nova"/>
                <w:sz w:val="18"/>
                <w:szCs w:val="20"/>
              </w:rPr>
            </w:pPr>
            <w:r w:rsidRPr="00861351">
              <w:rPr>
                <w:rFonts w:ascii="Rockwell Nova" w:hAnsi="Rockwell Nova"/>
                <w:sz w:val="18"/>
                <w:szCs w:val="20"/>
              </w:rPr>
              <w:t>SI</w:t>
            </w:r>
          </w:p>
        </w:tc>
        <w:tc>
          <w:tcPr>
            <w:tcW w:w="1356" w:type="dxa"/>
          </w:tcPr>
          <w:p w:rsidR="00CD4F7F" w:rsidRPr="00861351" w:rsidRDefault="00CD4F7F" w:rsidP="00EF5D44">
            <w:pPr>
              <w:spacing w:beforeLines="20" w:before="48" w:afterLines="20" w:after="48" w:line="200" w:lineRule="exact"/>
              <w:jc w:val="center"/>
              <w:rPr>
                <w:rFonts w:ascii="Rockwell Nova" w:hAnsi="Rockwell Nova"/>
                <w:sz w:val="18"/>
                <w:szCs w:val="20"/>
              </w:rPr>
            </w:pPr>
            <w:r w:rsidRPr="00861351">
              <w:rPr>
                <w:rFonts w:ascii="Rockwell Nova" w:hAnsi="Rockwell Nova"/>
                <w:sz w:val="18"/>
                <w:szCs w:val="20"/>
              </w:rPr>
              <w:t>NO</w:t>
            </w:r>
          </w:p>
        </w:tc>
      </w:tr>
      <w:tr w:rsidR="00CD4F7F" w:rsidRPr="00861351" w:rsidTr="00EF5D44">
        <w:trPr>
          <w:trHeight w:val="315"/>
        </w:trPr>
        <w:tc>
          <w:tcPr>
            <w:tcW w:w="655" w:type="dxa"/>
            <w:vMerge/>
            <w:shd w:val="clear" w:color="auto" w:fill="EEECE1" w:themeFill="background2"/>
          </w:tcPr>
          <w:p w:rsidR="00CD4F7F" w:rsidRPr="00D80A17" w:rsidRDefault="00CD4F7F" w:rsidP="00EF5D44">
            <w:pPr>
              <w:spacing w:line="220" w:lineRule="exact"/>
              <w:rPr>
                <w:rFonts w:ascii="Rockwell Nova" w:hAnsi="Rockwell Nova" w:cstheme="majorHAnsi"/>
                <w:sz w:val="14"/>
              </w:rPr>
            </w:pPr>
          </w:p>
        </w:tc>
        <w:tc>
          <w:tcPr>
            <w:tcW w:w="7144" w:type="dxa"/>
            <w:vAlign w:val="bottom"/>
          </w:tcPr>
          <w:p w:rsidR="00CD4F7F" w:rsidRPr="00861351" w:rsidRDefault="00CD4F7F" w:rsidP="00EF5D44">
            <w:pPr>
              <w:spacing w:beforeLines="20" w:before="48" w:afterLines="20" w:after="48" w:line="200" w:lineRule="exact"/>
              <w:rPr>
                <w:rFonts w:ascii="Rockwell Nova" w:hAnsi="Rockwell Nova" w:cstheme="majorHAnsi"/>
                <w:sz w:val="20"/>
              </w:rPr>
            </w:pPr>
          </w:p>
        </w:tc>
        <w:tc>
          <w:tcPr>
            <w:tcW w:w="1345" w:type="dxa"/>
          </w:tcPr>
          <w:p w:rsidR="00CD4F7F" w:rsidRPr="00861351" w:rsidRDefault="00CD4F7F" w:rsidP="00EF5D44">
            <w:pPr>
              <w:spacing w:beforeLines="20" w:before="48" w:afterLines="20" w:after="48" w:line="200" w:lineRule="exact"/>
              <w:jc w:val="center"/>
              <w:rPr>
                <w:rFonts w:ascii="Rockwell Nova" w:hAnsi="Rockwell Nova"/>
                <w:sz w:val="18"/>
                <w:szCs w:val="20"/>
              </w:rPr>
            </w:pPr>
            <w:r w:rsidRPr="00861351">
              <w:rPr>
                <w:rFonts w:ascii="Rockwell Nova" w:hAnsi="Rockwell Nova"/>
                <w:sz w:val="18"/>
                <w:szCs w:val="20"/>
              </w:rPr>
              <w:t>SI</w:t>
            </w:r>
          </w:p>
        </w:tc>
        <w:tc>
          <w:tcPr>
            <w:tcW w:w="1356" w:type="dxa"/>
          </w:tcPr>
          <w:p w:rsidR="00CD4F7F" w:rsidRPr="00861351" w:rsidRDefault="00CD4F7F" w:rsidP="00EF5D44">
            <w:pPr>
              <w:spacing w:beforeLines="20" w:before="48" w:afterLines="20" w:after="48" w:line="200" w:lineRule="exact"/>
              <w:jc w:val="center"/>
              <w:rPr>
                <w:rFonts w:ascii="Rockwell Nova" w:hAnsi="Rockwell Nova"/>
                <w:sz w:val="18"/>
                <w:szCs w:val="20"/>
              </w:rPr>
            </w:pPr>
            <w:r w:rsidRPr="00861351">
              <w:rPr>
                <w:rFonts w:ascii="Rockwell Nova" w:hAnsi="Rockwell Nova"/>
                <w:sz w:val="18"/>
                <w:szCs w:val="20"/>
              </w:rPr>
              <w:t>NO</w:t>
            </w:r>
          </w:p>
        </w:tc>
      </w:tr>
      <w:tr w:rsidR="00CD4F7F" w:rsidRPr="00861351" w:rsidTr="00EF5D44">
        <w:trPr>
          <w:trHeight w:val="300"/>
        </w:trPr>
        <w:tc>
          <w:tcPr>
            <w:tcW w:w="655" w:type="dxa"/>
            <w:vMerge/>
            <w:shd w:val="clear" w:color="auto" w:fill="EEECE1" w:themeFill="background2"/>
          </w:tcPr>
          <w:p w:rsidR="00CD4F7F" w:rsidRPr="00D80A17" w:rsidRDefault="00CD4F7F" w:rsidP="00EF5D44">
            <w:pPr>
              <w:spacing w:line="220" w:lineRule="exact"/>
              <w:rPr>
                <w:rFonts w:ascii="Rockwell Nova" w:hAnsi="Rockwell Nova" w:cstheme="majorHAnsi"/>
                <w:sz w:val="14"/>
              </w:rPr>
            </w:pPr>
          </w:p>
        </w:tc>
        <w:tc>
          <w:tcPr>
            <w:tcW w:w="7144" w:type="dxa"/>
            <w:vAlign w:val="bottom"/>
          </w:tcPr>
          <w:p w:rsidR="00CD4F7F" w:rsidRPr="00861351" w:rsidRDefault="00CD4F7F" w:rsidP="00EF5D44">
            <w:pPr>
              <w:spacing w:beforeLines="20" w:before="48" w:afterLines="20" w:after="48" w:line="200" w:lineRule="exact"/>
              <w:rPr>
                <w:rFonts w:ascii="Rockwell Nova" w:hAnsi="Rockwell Nova" w:cstheme="majorHAnsi"/>
                <w:sz w:val="20"/>
              </w:rPr>
            </w:pPr>
          </w:p>
        </w:tc>
        <w:tc>
          <w:tcPr>
            <w:tcW w:w="1345" w:type="dxa"/>
          </w:tcPr>
          <w:p w:rsidR="00CD4F7F" w:rsidRPr="00861351" w:rsidRDefault="00CD4F7F" w:rsidP="00EF5D44">
            <w:pPr>
              <w:spacing w:beforeLines="20" w:before="48" w:afterLines="20" w:after="48" w:line="200" w:lineRule="exact"/>
              <w:jc w:val="center"/>
              <w:rPr>
                <w:rFonts w:ascii="Rockwell Nova" w:hAnsi="Rockwell Nova"/>
                <w:sz w:val="18"/>
                <w:szCs w:val="20"/>
              </w:rPr>
            </w:pPr>
            <w:r w:rsidRPr="00861351">
              <w:rPr>
                <w:rFonts w:ascii="Rockwell Nova" w:hAnsi="Rockwell Nova"/>
                <w:sz w:val="18"/>
                <w:szCs w:val="20"/>
              </w:rPr>
              <w:t>SI</w:t>
            </w:r>
          </w:p>
        </w:tc>
        <w:tc>
          <w:tcPr>
            <w:tcW w:w="1356" w:type="dxa"/>
          </w:tcPr>
          <w:p w:rsidR="00CD4F7F" w:rsidRPr="00861351" w:rsidRDefault="00CD4F7F" w:rsidP="00EF5D44">
            <w:pPr>
              <w:spacing w:beforeLines="20" w:before="48" w:afterLines="20" w:after="48" w:line="200" w:lineRule="exact"/>
              <w:jc w:val="center"/>
              <w:rPr>
                <w:rFonts w:ascii="Rockwell Nova" w:hAnsi="Rockwell Nova"/>
                <w:sz w:val="18"/>
                <w:szCs w:val="20"/>
              </w:rPr>
            </w:pPr>
            <w:r w:rsidRPr="00861351">
              <w:rPr>
                <w:rFonts w:ascii="Rockwell Nova" w:hAnsi="Rockwell Nova"/>
                <w:sz w:val="18"/>
                <w:szCs w:val="20"/>
              </w:rPr>
              <w:t>NO</w:t>
            </w:r>
          </w:p>
        </w:tc>
      </w:tr>
      <w:tr w:rsidR="00CD4F7F" w:rsidRPr="00861351" w:rsidTr="00EF5D44">
        <w:trPr>
          <w:trHeight w:val="285"/>
        </w:trPr>
        <w:tc>
          <w:tcPr>
            <w:tcW w:w="655" w:type="dxa"/>
            <w:vMerge w:val="restart"/>
            <w:shd w:val="clear" w:color="auto" w:fill="EEECE1" w:themeFill="background2"/>
            <w:textDirection w:val="btLr"/>
          </w:tcPr>
          <w:p w:rsidR="00CD4F7F" w:rsidRPr="00D80A17" w:rsidRDefault="00CD4F7F" w:rsidP="002724E3">
            <w:pPr>
              <w:spacing w:line="180" w:lineRule="exact"/>
              <w:ind w:left="113" w:right="113"/>
              <w:jc w:val="center"/>
              <w:rPr>
                <w:rFonts w:ascii="Rockwell Nova" w:hAnsi="Rockwell Nova" w:cstheme="majorHAnsi"/>
                <w:sz w:val="14"/>
              </w:rPr>
            </w:pPr>
            <w:r w:rsidRPr="00D80A17">
              <w:rPr>
                <w:rFonts w:ascii="Rockwell Nova" w:hAnsi="Rockwell Nova" w:cstheme="majorHAnsi"/>
                <w:b/>
                <w:bCs/>
                <w:sz w:val="14"/>
              </w:rPr>
              <w:t>REFERENZE</w:t>
            </w:r>
          </w:p>
        </w:tc>
        <w:tc>
          <w:tcPr>
            <w:tcW w:w="7144" w:type="dxa"/>
            <w:vAlign w:val="bottom"/>
          </w:tcPr>
          <w:p w:rsidR="00CD4F7F" w:rsidRPr="00861351" w:rsidRDefault="00CD4F7F" w:rsidP="00EF5D44">
            <w:pPr>
              <w:spacing w:beforeLines="20" w:before="48" w:afterLines="20" w:after="48" w:line="200" w:lineRule="exact"/>
              <w:rPr>
                <w:rFonts w:ascii="Rockwell Nova" w:hAnsi="Rockwell Nova" w:cstheme="majorHAnsi"/>
                <w:sz w:val="20"/>
              </w:rPr>
            </w:pPr>
          </w:p>
        </w:tc>
        <w:tc>
          <w:tcPr>
            <w:tcW w:w="1345" w:type="dxa"/>
          </w:tcPr>
          <w:p w:rsidR="00CD4F7F" w:rsidRPr="00861351" w:rsidRDefault="00CD4F7F" w:rsidP="00EF5D44">
            <w:pPr>
              <w:spacing w:beforeLines="20" w:before="48" w:afterLines="20" w:after="48" w:line="200" w:lineRule="exact"/>
              <w:jc w:val="center"/>
              <w:rPr>
                <w:rFonts w:ascii="Rockwell Nova" w:hAnsi="Rockwell Nova"/>
                <w:sz w:val="18"/>
                <w:szCs w:val="20"/>
              </w:rPr>
            </w:pPr>
            <w:r w:rsidRPr="00861351">
              <w:rPr>
                <w:rFonts w:ascii="Rockwell Nova" w:hAnsi="Rockwell Nova"/>
                <w:sz w:val="18"/>
                <w:szCs w:val="20"/>
              </w:rPr>
              <w:t>SI</w:t>
            </w:r>
          </w:p>
        </w:tc>
        <w:tc>
          <w:tcPr>
            <w:tcW w:w="1356" w:type="dxa"/>
          </w:tcPr>
          <w:p w:rsidR="00CD4F7F" w:rsidRPr="00861351" w:rsidRDefault="00CD4F7F" w:rsidP="00EF5D44">
            <w:pPr>
              <w:spacing w:beforeLines="20" w:before="48" w:afterLines="20" w:after="48" w:line="200" w:lineRule="exact"/>
              <w:jc w:val="center"/>
              <w:rPr>
                <w:rFonts w:ascii="Rockwell Nova" w:hAnsi="Rockwell Nova"/>
                <w:sz w:val="18"/>
                <w:szCs w:val="20"/>
              </w:rPr>
            </w:pPr>
            <w:r w:rsidRPr="00861351">
              <w:rPr>
                <w:rFonts w:ascii="Rockwell Nova" w:hAnsi="Rockwell Nova"/>
                <w:sz w:val="18"/>
                <w:szCs w:val="20"/>
              </w:rPr>
              <w:t>NO</w:t>
            </w:r>
          </w:p>
        </w:tc>
      </w:tr>
      <w:tr w:rsidR="00CD4F7F" w:rsidRPr="00861351" w:rsidTr="00EF5D44">
        <w:trPr>
          <w:trHeight w:val="315"/>
        </w:trPr>
        <w:tc>
          <w:tcPr>
            <w:tcW w:w="655" w:type="dxa"/>
            <w:vMerge/>
            <w:shd w:val="clear" w:color="auto" w:fill="EEECE1" w:themeFill="background2"/>
          </w:tcPr>
          <w:p w:rsidR="00CD4F7F" w:rsidRPr="00D80A17" w:rsidRDefault="00CD4F7F" w:rsidP="00EF5D44">
            <w:pPr>
              <w:spacing w:line="220" w:lineRule="exact"/>
              <w:rPr>
                <w:rFonts w:ascii="Rockwell Nova" w:hAnsi="Rockwell Nova" w:cstheme="majorHAnsi"/>
                <w:sz w:val="14"/>
              </w:rPr>
            </w:pPr>
          </w:p>
        </w:tc>
        <w:tc>
          <w:tcPr>
            <w:tcW w:w="7144" w:type="dxa"/>
            <w:vAlign w:val="bottom"/>
          </w:tcPr>
          <w:p w:rsidR="00CD4F7F" w:rsidRPr="00861351" w:rsidRDefault="00CD4F7F" w:rsidP="00EF5D44">
            <w:pPr>
              <w:spacing w:beforeLines="20" w:before="48" w:afterLines="20" w:after="48" w:line="200" w:lineRule="exact"/>
              <w:rPr>
                <w:rFonts w:ascii="Rockwell Nova" w:hAnsi="Rockwell Nova" w:cstheme="majorHAnsi"/>
                <w:sz w:val="20"/>
              </w:rPr>
            </w:pPr>
          </w:p>
        </w:tc>
        <w:tc>
          <w:tcPr>
            <w:tcW w:w="1345" w:type="dxa"/>
          </w:tcPr>
          <w:p w:rsidR="00CD4F7F" w:rsidRPr="00861351" w:rsidRDefault="00CD4F7F" w:rsidP="00EF5D44">
            <w:pPr>
              <w:spacing w:beforeLines="20" w:before="48" w:afterLines="20" w:after="48" w:line="200" w:lineRule="exact"/>
              <w:jc w:val="center"/>
              <w:rPr>
                <w:rFonts w:ascii="Rockwell Nova" w:hAnsi="Rockwell Nova"/>
                <w:sz w:val="18"/>
                <w:szCs w:val="20"/>
              </w:rPr>
            </w:pPr>
            <w:r w:rsidRPr="00861351">
              <w:rPr>
                <w:rFonts w:ascii="Rockwell Nova" w:hAnsi="Rockwell Nova"/>
                <w:sz w:val="18"/>
                <w:szCs w:val="20"/>
              </w:rPr>
              <w:t>SI</w:t>
            </w:r>
          </w:p>
        </w:tc>
        <w:tc>
          <w:tcPr>
            <w:tcW w:w="1356" w:type="dxa"/>
          </w:tcPr>
          <w:p w:rsidR="00CD4F7F" w:rsidRPr="00861351" w:rsidRDefault="00CD4F7F" w:rsidP="00EF5D44">
            <w:pPr>
              <w:spacing w:beforeLines="20" w:before="48" w:afterLines="20" w:after="48" w:line="200" w:lineRule="exact"/>
              <w:jc w:val="center"/>
              <w:rPr>
                <w:rFonts w:ascii="Rockwell Nova" w:hAnsi="Rockwell Nova"/>
                <w:sz w:val="18"/>
                <w:szCs w:val="20"/>
              </w:rPr>
            </w:pPr>
            <w:r w:rsidRPr="00861351">
              <w:rPr>
                <w:rFonts w:ascii="Rockwell Nova" w:hAnsi="Rockwell Nova"/>
                <w:sz w:val="18"/>
                <w:szCs w:val="20"/>
              </w:rPr>
              <w:t>NO</w:t>
            </w:r>
          </w:p>
        </w:tc>
      </w:tr>
      <w:tr w:rsidR="00CD4F7F" w:rsidRPr="00861351" w:rsidTr="00EF5D44">
        <w:trPr>
          <w:trHeight w:val="300"/>
        </w:trPr>
        <w:tc>
          <w:tcPr>
            <w:tcW w:w="655" w:type="dxa"/>
            <w:vMerge/>
            <w:shd w:val="clear" w:color="auto" w:fill="EEECE1" w:themeFill="background2"/>
          </w:tcPr>
          <w:p w:rsidR="00CD4F7F" w:rsidRPr="00D80A17" w:rsidRDefault="00CD4F7F" w:rsidP="00EF5D44">
            <w:pPr>
              <w:spacing w:line="220" w:lineRule="exact"/>
              <w:rPr>
                <w:rFonts w:ascii="Rockwell Nova" w:hAnsi="Rockwell Nova" w:cstheme="majorHAnsi"/>
                <w:sz w:val="14"/>
              </w:rPr>
            </w:pPr>
          </w:p>
        </w:tc>
        <w:tc>
          <w:tcPr>
            <w:tcW w:w="7144" w:type="dxa"/>
            <w:vAlign w:val="bottom"/>
          </w:tcPr>
          <w:p w:rsidR="00CD4F7F" w:rsidRPr="00861351" w:rsidRDefault="00CD4F7F" w:rsidP="00EF5D44">
            <w:pPr>
              <w:spacing w:beforeLines="20" w:before="48" w:afterLines="20" w:after="48" w:line="200" w:lineRule="exact"/>
              <w:rPr>
                <w:rFonts w:ascii="Rockwell Nova" w:hAnsi="Rockwell Nova" w:cstheme="majorHAnsi"/>
                <w:sz w:val="20"/>
              </w:rPr>
            </w:pPr>
          </w:p>
        </w:tc>
        <w:tc>
          <w:tcPr>
            <w:tcW w:w="1345" w:type="dxa"/>
          </w:tcPr>
          <w:p w:rsidR="00CD4F7F" w:rsidRPr="00861351" w:rsidRDefault="00CD4F7F" w:rsidP="00EF5D44">
            <w:pPr>
              <w:spacing w:beforeLines="20" w:before="48" w:afterLines="20" w:after="48" w:line="200" w:lineRule="exact"/>
              <w:jc w:val="center"/>
              <w:rPr>
                <w:rFonts w:ascii="Rockwell Nova" w:hAnsi="Rockwell Nova"/>
                <w:sz w:val="18"/>
                <w:szCs w:val="20"/>
              </w:rPr>
            </w:pPr>
            <w:r w:rsidRPr="00861351">
              <w:rPr>
                <w:rFonts w:ascii="Rockwell Nova" w:hAnsi="Rockwell Nova"/>
                <w:sz w:val="18"/>
                <w:szCs w:val="20"/>
              </w:rPr>
              <w:t>SI</w:t>
            </w:r>
          </w:p>
        </w:tc>
        <w:tc>
          <w:tcPr>
            <w:tcW w:w="1356" w:type="dxa"/>
          </w:tcPr>
          <w:p w:rsidR="00CD4F7F" w:rsidRPr="00861351" w:rsidRDefault="00CD4F7F" w:rsidP="00EF5D44">
            <w:pPr>
              <w:spacing w:beforeLines="20" w:before="48" w:afterLines="20" w:after="48" w:line="200" w:lineRule="exact"/>
              <w:jc w:val="center"/>
              <w:rPr>
                <w:rFonts w:ascii="Rockwell Nova" w:hAnsi="Rockwell Nova"/>
                <w:sz w:val="18"/>
                <w:szCs w:val="20"/>
              </w:rPr>
            </w:pPr>
            <w:r w:rsidRPr="00861351">
              <w:rPr>
                <w:rFonts w:ascii="Rockwell Nova" w:hAnsi="Rockwell Nova"/>
                <w:sz w:val="18"/>
                <w:szCs w:val="20"/>
              </w:rPr>
              <w:t>NO</w:t>
            </w:r>
          </w:p>
        </w:tc>
      </w:tr>
      <w:tr w:rsidR="00CD4F7F" w:rsidRPr="00861351" w:rsidTr="00EF5D44">
        <w:trPr>
          <w:trHeight w:val="315"/>
        </w:trPr>
        <w:tc>
          <w:tcPr>
            <w:tcW w:w="655" w:type="dxa"/>
            <w:vMerge/>
            <w:shd w:val="clear" w:color="auto" w:fill="EEECE1" w:themeFill="background2"/>
          </w:tcPr>
          <w:p w:rsidR="00CD4F7F" w:rsidRPr="00D80A17" w:rsidRDefault="00CD4F7F" w:rsidP="00EF5D44">
            <w:pPr>
              <w:spacing w:line="220" w:lineRule="exact"/>
              <w:rPr>
                <w:rFonts w:ascii="Rockwell Nova" w:hAnsi="Rockwell Nova" w:cstheme="majorHAnsi"/>
                <w:sz w:val="14"/>
              </w:rPr>
            </w:pPr>
          </w:p>
        </w:tc>
        <w:tc>
          <w:tcPr>
            <w:tcW w:w="7144" w:type="dxa"/>
            <w:vAlign w:val="bottom"/>
          </w:tcPr>
          <w:p w:rsidR="00CD4F7F" w:rsidRPr="00861351" w:rsidRDefault="00CD4F7F" w:rsidP="00EF5D44">
            <w:pPr>
              <w:spacing w:beforeLines="20" w:before="48" w:afterLines="20" w:after="48" w:line="200" w:lineRule="exact"/>
              <w:rPr>
                <w:rFonts w:ascii="Rockwell Nova" w:hAnsi="Rockwell Nova" w:cstheme="majorHAnsi"/>
                <w:sz w:val="20"/>
              </w:rPr>
            </w:pPr>
          </w:p>
        </w:tc>
        <w:tc>
          <w:tcPr>
            <w:tcW w:w="1345" w:type="dxa"/>
          </w:tcPr>
          <w:p w:rsidR="00CD4F7F" w:rsidRPr="00861351" w:rsidRDefault="00CD4F7F" w:rsidP="00EF5D44">
            <w:pPr>
              <w:spacing w:beforeLines="20" w:before="48" w:afterLines="20" w:after="48" w:line="200" w:lineRule="exact"/>
              <w:jc w:val="center"/>
              <w:rPr>
                <w:rFonts w:ascii="Rockwell Nova" w:hAnsi="Rockwell Nova"/>
                <w:sz w:val="18"/>
                <w:szCs w:val="20"/>
              </w:rPr>
            </w:pPr>
            <w:r w:rsidRPr="00861351">
              <w:rPr>
                <w:rFonts w:ascii="Rockwell Nova" w:hAnsi="Rockwell Nova"/>
                <w:sz w:val="18"/>
                <w:szCs w:val="20"/>
              </w:rPr>
              <w:t>SI</w:t>
            </w:r>
          </w:p>
        </w:tc>
        <w:tc>
          <w:tcPr>
            <w:tcW w:w="1356" w:type="dxa"/>
          </w:tcPr>
          <w:p w:rsidR="00CD4F7F" w:rsidRPr="00861351" w:rsidRDefault="00CD4F7F" w:rsidP="00EF5D44">
            <w:pPr>
              <w:spacing w:beforeLines="20" w:before="48" w:afterLines="20" w:after="48" w:line="200" w:lineRule="exact"/>
              <w:jc w:val="center"/>
              <w:rPr>
                <w:rFonts w:ascii="Rockwell Nova" w:hAnsi="Rockwell Nova"/>
                <w:sz w:val="18"/>
                <w:szCs w:val="20"/>
              </w:rPr>
            </w:pPr>
            <w:r w:rsidRPr="00861351">
              <w:rPr>
                <w:rFonts w:ascii="Rockwell Nova" w:hAnsi="Rockwell Nova"/>
                <w:sz w:val="18"/>
                <w:szCs w:val="20"/>
              </w:rPr>
              <w:t>NO</w:t>
            </w:r>
          </w:p>
        </w:tc>
      </w:tr>
      <w:tr w:rsidR="00CD4F7F" w:rsidRPr="00861351" w:rsidTr="00EF5D44">
        <w:trPr>
          <w:trHeight w:val="285"/>
        </w:trPr>
        <w:tc>
          <w:tcPr>
            <w:tcW w:w="655" w:type="dxa"/>
            <w:vMerge w:val="restart"/>
            <w:shd w:val="clear" w:color="auto" w:fill="EEECE1" w:themeFill="background2"/>
            <w:textDirection w:val="btLr"/>
          </w:tcPr>
          <w:p w:rsidR="00CD4F7F" w:rsidRPr="00D80A17" w:rsidRDefault="00CD4F7F" w:rsidP="00EF5D44">
            <w:pPr>
              <w:spacing w:line="220" w:lineRule="exact"/>
              <w:ind w:left="113" w:right="113"/>
              <w:jc w:val="center"/>
              <w:rPr>
                <w:rFonts w:ascii="Rockwell Nova" w:hAnsi="Rockwell Nova" w:cstheme="majorHAnsi"/>
                <w:sz w:val="14"/>
              </w:rPr>
            </w:pPr>
            <w:r w:rsidRPr="00D80A17">
              <w:rPr>
                <w:rFonts w:ascii="Rockwell Nova" w:hAnsi="Rockwell Nova" w:cstheme="majorHAnsi"/>
                <w:b/>
                <w:bCs/>
                <w:sz w:val="14"/>
              </w:rPr>
              <w:t xml:space="preserve">RESP. </w:t>
            </w:r>
            <w:proofErr w:type="spellStart"/>
            <w:r>
              <w:rPr>
                <w:rFonts w:ascii="Rockwell Nova" w:hAnsi="Rockwell Nova" w:cstheme="majorHAnsi"/>
                <w:b/>
                <w:bCs/>
                <w:sz w:val="14"/>
              </w:rPr>
              <w:t>Labor</w:t>
            </w:r>
            <w:proofErr w:type="spellEnd"/>
            <w:r>
              <w:rPr>
                <w:rFonts w:ascii="Rockwell Nova" w:hAnsi="Rockwell Nova" w:cstheme="majorHAnsi"/>
                <w:b/>
                <w:bCs/>
                <w:sz w:val="14"/>
              </w:rPr>
              <w:t>.</w:t>
            </w:r>
          </w:p>
        </w:tc>
        <w:tc>
          <w:tcPr>
            <w:tcW w:w="7144" w:type="dxa"/>
            <w:vAlign w:val="bottom"/>
          </w:tcPr>
          <w:p w:rsidR="00CD4F7F" w:rsidRPr="00861351" w:rsidRDefault="00CD4F7F" w:rsidP="00EF5D44">
            <w:pPr>
              <w:spacing w:beforeLines="20" w:before="48" w:afterLines="20" w:after="48" w:line="200" w:lineRule="exact"/>
              <w:rPr>
                <w:rFonts w:ascii="Rockwell Nova" w:hAnsi="Rockwell Nova" w:cstheme="majorHAnsi"/>
                <w:sz w:val="20"/>
              </w:rPr>
            </w:pPr>
          </w:p>
        </w:tc>
        <w:tc>
          <w:tcPr>
            <w:tcW w:w="1345" w:type="dxa"/>
          </w:tcPr>
          <w:p w:rsidR="00CD4F7F" w:rsidRPr="00861351" w:rsidRDefault="00CD4F7F" w:rsidP="00EF5D44">
            <w:pPr>
              <w:spacing w:beforeLines="20" w:before="48" w:afterLines="20" w:after="48" w:line="200" w:lineRule="exact"/>
              <w:jc w:val="center"/>
              <w:rPr>
                <w:rFonts w:ascii="Rockwell Nova" w:hAnsi="Rockwell Nova"/>
                <w:sz w:val="18"/>
                <w:szCs w:val="20"/>
              </w:rPr>
            </w:pPr>
            <w:r w:rsidRPr="00861351">
              <w:rPr>
                <w:rFonts w:ascii="Rockwell Nova" w:hAnsi="Rockwell Nova"/>
                <w:sz w:val="18"/>
                <w:szCs w:val="20"/>
              </w:rPr>
              <w:t>SI</w:t>
            </w:r>
          </w:p>
        </w:tc>
        <w:tc>
          <w:tcPr>
            <w:tcW w:w="1356" w:type="dxa"/>
          </w:tcPr>
          <w:p w:rsidR="00CD4F7F" w:rsidRPr="00861351" w:rsidRDefault="00CD4F7F" w:rsidP="00EF5D44">
            <w:pPr>
              <w:spacing w:beforeLines="20" w:before="48" w:afterLines="20" w:after="48" w:line="200" w:lineRule="exact"/>
              <w:jc w:val="center"/>
              <w:rPr>
                <w:rFonts w:ascii="Rockwell Nova" w:hAnsi="Rockwell Nova"/>
                <w:sz w:val="18"/>
                <w:szCs w:val="20"/>
              </w:rPr>
            </w:pPr>
            <w:r w:rsidRPr="00861351">
              <w:rPr>
                <w:rFonts w:ascii="Rockwell Nova" w:hAnsi="Rockwell Nova"/>
                <w:sz w:val="18"/>
                <w:szCs w:val="20"/>
              </w:rPr>
              <w:t>NO</w:t>
            </w:r>
          </w:p>
        </w:tc>
      </w:tr>
      <w:tr w:rsidR="00CD4F7F" w:rsidRPr="00861351" w:rsidTr="00EF5D44">
        <w:trPr>
          <w:trHeight w:val="300"/>
        </w:trPr>
        <w:tc>
          <w:tcPr>
            <w:tcW w:w="655" w:type="dxa"/>
            <w:vMerge/>
            <w:shd w:val="clear" w:color="auto" w:fill="EEECE1" w:themeFill="background2"/>
          </w:tcPr>
          <w:p w:rsidR="00CD4F7F" w:rsidRPr="00861351" w:rsidRDefault="00CD4F7F" w:rsidP="00EF5D44">
            <w:pPr>
              <w:spacing w:line="220" w:lineRule="exact"/>
              <w:rPr>
                <w:rFonts w:ascii="Rockwell Nova" w:hAnsi="Rockwell Nova" w:cstheme="majorHAnsi"/>
                <w:sz w:val="20"/>
              </w:rPr>
            </w:pPr>
          </w:p>
        </w:tc>
        <w:tc>
          <w:tcPr>
            <w:tcW w:w="7144" w:type="dxa"/>
            <w:vAlign w:val="bottom"/>
          </w:tcPr>
          <w:p w:rsidR="00CD4F7F" w:rsidRPr="00861351" w:rsidRDefault="00CD4F7F" w:rsidP="00EF5D44">
            <w:pPr>
              <w:spacing w:beforeLines="20" w:before="48" w:afterLines="20" w:after="48" w:line="200" w:lineRule="exact"/>
              <w:rPr>
                <w:rFonts w:ascii="Rockwell Nova" w:hAnsi="Rockwell Nova" w:cstheme="majorHAnsi"/>
                <w:sz w:val="20"/>
              </w:rPr>
            </w:pPr>
          </w:p>
        </w:tc>
        <w:tc>
          <w:tcPr>
            <w:tcW w:w="1345" w:type="dxa"/>
          </w:tcPr>
          <w:p w:rsidR="00CD4F7F" w:rsidRPr="00861351" w:rsidRDefault="00CD4F7F" w:rsidP="00EF5D44">
            <w:pPr>
              <w:spacing w:beforeLines="20" w:before="48" w:afterLines="20" w:after="48" w:line="200" w:lineRule="exact"/>
              <w:jc w:val="center"/>
              <w:rPr>
                <w:rFonts w:ascii="Rockwell Nova" w:hAnsi="Rockwell Nova"/>
                <w:sz w:val="18"/>
                <w:szCs w:val="20"/>
              </w:rPr>
            </w:pPr>
            <w:r w:rsidRPr="00861351">
              <w:rPr>
                <w:rFonts w:ascii="Rockwell Nova" w:hAnsi="Rockwell Nova"/>
                <w:sz w:val="18"/>
                <w:szCs w:val="20"/>
              </w:rPr>
              <w:t>SI</w:t>
            </w:r>
          </w:p>
        </w:tc>
        <w:tc>
          <w:tcPr>
            <w:tcW w:w="1356" w:type="dxa"/>
          </w:tcPr>
          <w:p w:rsidR="00CD4F7F" w:rsidRPr="00861351" w:rsidRDefault="00CD4F7F" w:rsidP="00EF5D44">
            <w:pPr>
              <w:spacing w:beforeLines="20" w:before="48" w:afterLines="20" w:after="48" w:line="200" w:lineRule="exact"/>
              <w:jc w:val="center"/>
              <w:rPr>
                <w:rFonts w:ascii="Rockwell Nova" w:hAnsi="Rockwell Nova"/>
                <w:sz w:val="18"/>
                <w:szCs w:val="20"/>
              </w:rPr>
            </w:pPr>
            <w:r w:rsidRPr="00861351">
              <w:rPr>
                <w:rFonts w:ascii="Rockwell Nova" w:hAnsi="Rockwell Nova"/>
                <w:sz w:val="18"/>
                <w:szCs w:val="20"/>
              </w:rPr>
              <w:t>NO</w:t>
            </w:r>
          </w:p>
        </w:tc>
      </w:tr>
      <w:tr w:rsidR="00CD4F7F" w:rsidRPr="00861351" w:rsidTr="00EF5D44">
        <w:trPr>
          <w:trHeight w:val="315"/>
        </w:trPr>
        <w:tc>
          <w:tcPr>
            <w:tcW w:w="655" w:type="dxa"/>
            <w:vMerge/>
            <w:shd w:val="clear" w:color="auto" w:fill="EEECE1" w:themeFill="background2"/>
          </w:tcPr>
          <w:p w:rsidR="00CD4F7F" w:rsidRPr="00861351" w:rsidRDefault="00CD4F7F" w:rsidP="00EF5D44">
            <w:pPr>
              <w:spacing w:line="220" w:lineRule="exact"/>
              <w:rPr>
                <w:rFonts w:ascii="Rockwell Nova" w:hAnsi="Rockwell Nova" w:cstheme="majorHAnsi"/>
                <w:sz w:val="20"/>
              </w:rPr>
            </w:pPr>
          </w:p>
        </w:tc>
        <w:tc>
          <w:tcPr>
            <w:tcW w:w="7144" w:type="dxa"/>
            <w:vAlign w:val="bottom"/>
          </w:tcPr>
          <w:p w:rsidR="00CD4F7F" w:rsidRPr="00861351" w:rsidRDefault="00CD4F7F" w:rsidP="00EF5D44">
            <w:pPr>
              <w:spacing w:beforeLines="20" w:before="48" w:afterLines="20" w:after="48" w:line="200" w:lineRule="exact"/>
              <w:rPr>
                <w:rFonts w:ascii="Rockwell Nova" w:hAnsi="Rockwell Nova" w:cstheme="majorHAnsi"/>
                <w:sz w:val="20"/>
              </w:rPr>
            </w:pPr>
          </w:p>
        </w:tc>
        <w:tc>
          <w:tcPr>
            <w:tcW w:w="1345" w:type="dxa"/>
          </w:tcPr>
          <w:p w:rsidR="00CD4F7F" w:rsidRPr="00861351" w:rsidRDefault="00CD4F7F" w:rsidP="00EF5D44">
            <w:pPr>
              <w:spacing w:beforeLines="20" w:before="48" w:afterLines="20" w:after="48" w:line="200" w:lineRule="exact"/>
              <w:jc w:val="center"/>
              <w:rPr>
                <w:rFonts w:ascii="Rockwell Nova" w:hAnsi="Rockwell Nova"/>
                <w:sz w:val="18"/>
                <w:szCs w:val="20"/>
              </w:rPr>
            </w:pPr>
            <w:r w:rsidRPr="00861351">
              <w:rPr>
                <w:rFonts w:ascii="Rockwell Nova" w:hAnsi="Rockwell Nova"/>
                <w:sz w:val="18"/>
                <w:szCs w:val="20"/>
              </w:rPr>
              <w:t>SI</w:t>
            </w:r>
          </w:p>
        </w:tc>
        <w:tc>
          <w:tcPr>
            <w:tcW w:w="1356" w:type="dxa"/>
          </w:tcPr>
          <w:p w:rsidR="00CD4F7F" w:rsidRPr="00861351" w:rsidRDefault="00CD4F7F" w:rsidP="00EF5D44">
            <w:pPr>
              <w:spacing w:beforeLines="20" w:before="48" w:afterLines="20" w:after="48" w:line="200" w:lineRule="exact"/>
              <w:jc w:val="center"/>
              <w:rPr>
                <w:rFonts w:ascii="Rockwell Nova" w:hAnsi="Rockwell Nova"/>
                <w:sz w:val="18"/>
                <w:szCs w:val="20"/>
              </w:rPr>
            </w:pPr>
            <w:r w:rsidRPr="00861351">
              <w:rPr>
                <w:rFonts w:ascii="Rockwell Nova" w:hAnsi="Rockwell Nova"/>
                <w:sz w:val="18"/>
                <w:szCs w:val="20"/>
              </w:rPr>
              <w:t>NO</w:t>
            </w:r>
          </w:p>
        </w:tc>
      </w:tr>
      <w:tr w:rsidR="00CD4F7F" w:rsidRPr="00861351" w:rsidTr="00EF5D44">
        <w:trPr>
          <w:trHeight w:val="300"/>
        </w:trPr>
        <w:tc>
          <w:tcPr>
            <w:tcW w:w="655" w:type="dxa"/>
            <w:vMerge/>
            <w:shd w:val="clear" w:color="auto" w:fill="EEECE1" w:themeFill="background2"/>
          </w:tcPr>
          <w:p w:rsidR="00CD4F7F" w:rsidRPr="00861351" w:rsidRDefault="00CD4F7F" w:rsidP="00EF5D44">
            <w:pPr>
              <w:spacing w:line="220" w:lineRule="exact"/>
              <w:rPr>
                <w:rFonts w:ascii="Rockwell Nova" w:hAnsi="Rockwell Nova" w:cstheme="majorHAnsi"/>
                <w:sz w:val="20"/>
              </w:rPr>
            </w:pPr>
          </w:p>
        </w:tc>
        <w:tc>
          <w:tcPr>
            <w:tcW w:w="7144" w:type="dxa"/>
            <w:vAlign w:val="bottom"/>
          </w:tcPr>
          <w:p w:rsidR="00CD4F7F" w:rsidRPr="00861351" w:rsidRDefault="00CD4F7F" w:rsidP="00EF5D44">
            <w:pPr>
              <w:spacing w:beforeLines="20" w:before="48" w:afterLines="20" w:after="48" w:line="200" w:lineRule="exact"/>
              <w:rPr>
                <w:rFonts w:ascii="Rockwell Nova" w:hAnsi="Rockwell Nova" w:cstheme="majorHAnsi"/>
                <w:sz w:val="20"/>
              </w:rPr>
            </w:pPr>
          </w:p>
        </w:tc>
        <w:tc>
          <w:tcPr>
            <w:tcW w:w="1345" w:type="dxa"/>
          </w:tcPr>
          <w:p w:rsidR="00CD4F7F" w:rsidRPr="00861351" w:rsidRDefault="00CD4F7F" w:rsidP="00EF5D44">
            <w:pPr>
              <w:spacing w:beforeLines="20" w:before="48" w:afterLines="20" w:after="48" w:line="200" w:lineRule="exact"/>
              <w:jc w:val="center"/>
              <w:rPr>
                <w:rFonts w:ascii="Rockwell Nova" w:hAnsi="Rockwell Nova"/>
                <w:sz w:val="18"/>
                <w:szCs w:val="20"/>
              </w:rPr>
            </w:pPr>
            <w:r w:rsidRPr="00861351">
              <w:rPr>
                <w:rFonts w:ascii="Rockwell Nova" w:hAnsi="Rockwell Nova"/>
                <w:sz w:val="18"/>
                <w:szCs w:val="20"/>
              </w:rPr>
              <w:t>SI</w:t>
            </w:r>
          </w:p>
        </w:tc>
        <w:tc>
          <w:tcPr>
            <w:tcW w:w="1356" w:type="dxa"/>
          </w:tcPr>
          <w:p w:rsidR="00CD4F7F" w:rsidRPr="00861351" w:rsidRDefault="00CD4F7F" w:rsidP="00EF5D44">
            <w:pPr>
              <w:spacing w:beforeLines="20" w:before="48" w:afterLines="20" w:after="48" w:line="200" w:lineRule="exact"/>
              <w:jc w:val="center"/>
              <w:rPr>
                <w:rFonts w:ascii="Rockwell Nova" w:hAnsi="Rockwell Nova"/>
                <w:sz w:val="18"/>
                <w:szCs w:val="20"/>
              </w:rPr>
            </w:pPr>
            <w:r w:rsidRPr="00861351">
              <w:rPr>
                <w:rFonts w:ascii="Rockwell Nova" w:hAnsi="Rockwell Nova"/>
                <w:sz w:val="18"/>
                <w:szCs w:val="20"/>
              </w:rPr>
              <w:t>NO</w:t>
            </w:r>
          </w:p>
        </w:tc>
      </w:tr>
    </w:tbl>
    <w:p w:rsidR="00CD4F7F" w:rsidRPr="00861351" w:rsidRDefault="00CD4F7F" w:rsidP="00CD4F7F">
      <w:pPr>
        <w:jc w:val="both"/>
        <w:rPr>
          <w:rFonts w:ascii="Rockwell Nova" w:hAnsi="Rockwell Nova"/>
          <w:sz w:val="20"/>
        </w:rPr>
      </w:pPr>
    </w:p>
    <w:tbl>
      <w:tblPr>
        <w:tblW w:w="107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9"/>
        <w:gridCol w:w="2243"/>
        <w:gridCol w:w="1260"/>
        <w:gridCol w:w="2410"/>
        <w:gridCol w:w="1699"/>
      </w:tblGrid>
      <w:tr w:rsidR="00CD4F7F" w:rsidRPr="00861351" w:rsidTr="00EF5D44">
        <w:trPr>
          <w:trHeight w:val="517"/>
        </w:trPr>
        <w:tc>
          <w:tcPr>
            <w:tcW w:w="3139" w:type="dxa"/>
            <w:shd w:val="clear" w:color="auto" w:fill="EEECE1" w:themeFill="background2"/>
          </w:tcPr>
          <w:p w:rsidR="00CD4F7F" w:rsidRPr="00861351" w:rsidRDefault="00CD4F7F" w:rsidP="00EF5D44">
            <w:pPr>
              <w:spacing w:line="220" w:lineRule="exact"/>
              <w:rPr>
                <w:rFonts w:ascii="Rockwell Nova" w:hAnsi="Rockwell Nova" w:cstheme="majorHAnsi"/>
                <w:sz w:val="18"/>
              </w:rPr>
            </w:pPr>
            <w:r w:rsidRPr="00861351">
              <w:rPr>
                <w:rFonts w:ascii="Rockwell Nova" w:hAnsi="Rockwell Nova" w:cstheme="majorHAnsi"/>
                <w:sz w:val="18"/>
              </w:rPr>
              <w:t xml:space="preserve">ATTIVITA' </w:t>
            </w:r>
            <w:r w:rsidRPr="00861351">
              <w:rPr>
                <w:rFonts w:ascii="Rockwell Nova" w:hAnsi="Rockwell Nova" w:cstheme="majorHAnsi"/>
                <w:b/>
                <w:sz w:val="18"/>
              </w:rPr>
              <w:t>PROGETTUALI</w:t>
            </w:r>
            <w:r w:rsidRPr="00861351">
              <w:rPr>
                <w:rFonts w:ascii="Rockwell Nova" w:hAnsi="Rockwell Nova" w:cstheme="majorHAnsi"/>
                <w:sz w:val="18"/>
              </w:rPr>
              <w:t xml:space="preserve"> </w:t>
            </w:r>
          </w:p>
          <w:p w:rsidR="00CD4F7F" w:rsidRPr="00861351" w:rsidRDefault="00CD4F7F" w:rsidP="00EF5D44">
            <w:pPr>
              <w:spacing w:line="220" w:lineRule="exact"/>
              <w:jc w:val="both"/>
              <w:rPr>
                <w:rFonts w:ascii="Rockwell Nova" w:hAnsi="Rockwell Nova"/>
                <w:b/>
                <w:sz w:val="20"/>
              </w:rPr>
            </w:pPr>
          </w:p>
        </w:tc>
        <w:tc>
          <w:tcPr>
            <w:tcW w:w="2243" w:type="dxa"/>
            <w:shd w:val="clear" w:color="auto" w:fill="EEECE1" w:themeFill="background2"/>
          </w:tcPr>
          <w:p w:rsidR="00CD4F7F" w:rsidRPr="00861351" w:rsidRDefault="00CD4F7F" w:rsidP="00EF5D44">
            <w:pPr>
              <w:spacing w:line="220" w:lineRule="exact"/>
              <w:jc w:val="center"/>
              <w:rPr>
                <w:rFonts w:ascii="Rockwell Nova" w:hAnsi="Rockwell Nova"/>
                <w:b/>
                <w:sz w:val="18"/>
              </w:rPr>
            </w:pPr>
            <w:r>
              <w:rPr>
                <w:rFonts w:ascii="Rockwell Nova" w:hAnsi="Rockwell Nova"/>
                <w:sz w:val="20"/>
              </w:rPr>
              <w:t xml:space="preserve">Indicare ruolo svolto </w:t>
            </w:r>
            <w:r w:rsidRPr="007F42D7">
              <w:rPr>
                <w:rFonts w:ascii="Rockwell Nova" w:hAnsi="Rockwell Nova"/>
                <w:i/>
                <w:sz w:val="16"/>
              </w:rPr>
              <w:t xml:space="preserve">(resp. e progettista; </w:t>
            </w:r>
            <w:proofErr w:type="spellStart"/>
            <w:r w:rsidRPr="007F42D7">
              <w:rPr>
                <w:rFonts w:ascii="Rockwell Nova" w:hAnsi="Rockwell Nova"/>
                <w:i/>
                <w:sz w:val="16"/>
              </w:rPr>
              <w:t>partecip</w:t>
            </w:r>
            <w:proofErr w:type="spellEnd"/>
            <w:r w:rsidRPr="007F42D7">
              <w:rPr>
                <w:rFonts w:ascii="Rockwell Nova" w:hAnsi="Rockwell Nova"/>
                <w:i/>
                <w:sz w:val="16"/>
              </w:rPr>
              <w:t xml:space="preserve">. </w:t>
            </w:r>
            <w:proofErr w:type="spellStart"/>
            <w:r w:rsidRPr="007F42D7">
              <w:rPr>
                <w:rFonts w:ascii="Rockwell Nova" w:hAnsi="Rockwell Nova"/>
                <w:i/>
                <w:sz w:val="16"/>
              </w:rPr>
              <w:t>etc</w:t>
            </w:r>
            <w:proofErr w:type="spellEnd"/>
            <w:r w:rsidRPr="007F42D7">
              <w:rPr>
                <w:rFonts w:ascii="Rockwell Nova" w:hAnsi="Rockwell Nova"/>
                <w:i/>
                <w:sz w:val="16"/>
              </w:rPr>
              <w:t>)</w:t>
            </w:r>
          </w:p>
        </w:tc>
        <w:tc>
          <w:tcPr>
            <w:tcW w:w="1260" w:type="dxa"/>
            <w:shd w:val="clear" w:color="auto" w:fill="EEECE1" w:themeFill="background2"/>
          </w:tcPr>
          <w:p w:rsidR="00CD4F7F" w:rsidRPr="00861351" w:rsidRDefault="00CD4F7F" w:rsidP="00EF5D44">
            <w:pPr>
              <w:spacing w:line="220" w:lineRule="exact"/>
              <w:jc w:val="center"/>
              <w:rPr>
                <w:rFonts w:ascii="Rockwell Nova" w:hAnsi="Rockwell Nova"/>
                <w:b/>
                <w:sz w:val="18"/>
              </w:rPr>
            </w:pPr>
            <w:proofErr w:type="spellStart"/>
            <w:r>
              <w:rPr>
                <w:rFonts w:ascii="Rockwell Nova" w:hAnsi="Rockwell Nova"/>
                <w:b/>
                <w:sz w:val="18"/>
              </w:rPr>
              <w:t>Evtl</w:t>
            </w:r>
            <w:proofErr w:type="spellEnd"/>
            <w:r>
              <w:rPr>
                <w:rFonts w:ascii="Rockwell Nova" w:hAnsi="Rockwell Nova"/>
                <w:b/>
                <w:sz w:val="18"/>
              </w:rPr>
              <w:t xml:space="preserve"> </w:t>
            </w:r>
            <w:r w:rsidRPr="00861351">
              <w:rPr>
                <w:rFonts w:ascii="Rockwell Nova" w:hAnsi="Rockwell Nova"/>
                <w:b/>
                <w:sz w:val="18"/>
              </w:rPr>
              <w:t>forfait</w:t>
            </w:r>
          </w:p>
        </w:tc>
        <w:tc>
          <w:tcPr>
            <w:tcW w:w="4109" w:type="dxa"/>
            <w:gridSpan w:val="2"/>
            <w:shd w:val="clear" w:color="auto" w:fill="EEECE1" w:themeFill="background2"/>
          </w:tcPr>
          <w:p w:rsidR="00CD4F7F" w:rsidRPr="00861351" w:rsidRDefault="00CD4F7F" w:rsidP="00EF5D44">
            <w:pPr>
              <w:spacing w:line="220" w:lineRule="exact"/>
              <w:jc w:val="center"/>
              <w:rPr>
                <w:rFonts w:ascii="Rockwell Nova" w:hAnsi="Rockwell Nova"/>
                <w:b/>
                <w:sz w:val="18"/>
              </w:rPr>
            </w:pPr>
            <w:r w:rsidRPr="00861351">
              <w:rPr>
                <w:rFonts w:ascii="Rockwell Nova" w:hAnsi="Rockwell Nova"/>
                <w:b/>
                <w:sz w:val="18"/>
              </w:rPr>
              <w:t>Numero</w:t>
            </w:r>
          </w:p>
          <w:p w:rsidR="00CD4F7F" w:rsidRPr="00861351" w:rsidRDefault="00CD4F7F" w:rsidP="00EF5D44">
            <w:pPr>
              <w:spacing w:line="220" w:lineRule="exact"/>
              <w:jc w:val="center"/>
              <w:rPr>
                <w:rFonts w:ascii="Rockwell Nova" w:hAnsi="Rockwell Nova"/>
                <w:b/>
                <w:sz w:val="18"/>
              </w:rPr>
            </w:pPr>
            <w:r w:rsidRPr="00861351">
              <w:rPr>
                <w:rFonts w:ascii="Rockwell Nova" w:hAnsi="Rockwell Nova"/>
                <w:b/>
                <w:sz w:val="18"/>
              </w:rPr>
              <w:t>Ore prestate</w:t>
            </w:r>
          </w:p>
        </w:tc>
      </w:tr>
      <w:tr w:rsidR="00CD4F7F" w:rsidRPr="00861351" w:rsidTr="00EF5D44">
        <w:trPr>
          <w:trHeight w:val="517"/>
        </w:trPr>
        <w:tc>
          <w:tcPr>
            <w:tcW w:w="3139" w:type="dxa"/>
          </w:tcPr>
          <w:p w:rsidR="00CD4F7F" w:rsidRPr="00861351" w:rsidRDefault="00CD4F7F" w:rsidP="00EF5D44">
            <w:pPr>
              <w:spacing w:line="220" w:lineRule="exact"/>
              <w:jc w:val="both"/>
              <w:rPr>
                <w:rFonts w:ascii="Rockwell Nova" w:hAnsi="Rockwell Nova"/>
                <w:i/>
                <w:sz w:val="14"/>
                <w:szCs w:val="16"/>
              </w:rPr>
            </w:pPr>
            <w:r w:rsidRPr="00861351">
              <w:rPr>
                <w:rFonts w:ascii="Rockwell Nova" w:hAnsi="Rockwell Nova"/>
                <w:i/>
                <w:sz w:val="14"/>
                <w:szCs w:val="16"/>
              </w:rPr>
              <w:t>Progetto…</w:t>
            </w:r>
          </w:p>
        </w:tc>
        <w:tc>
          <w:tcPr>
            <w:tcW w:w="2243" w:type="dxa"/>
          </w:tcPr>
          <w:p w:rsidR="00CD4F7F" w:rsidRPr="00861351" w:rsidRDefault="00CD4F7F" w:rsidP="00EF5D44">
            <w:pPr>
              <w:spacing w:line="220" w:lineRule="exact"/>
              <w:jc w:val="center"/>
              <w:rPr>
                <w:rFonts w:ascii="Rockwell Nova" w:hAnsi="Rockwell Nova"/>
                <w:sz w:val="18"/>
                <w:szCs w:val="20"/>
              </w:rPr>
            </w:pPr>
          </w:p>
        </w:tc>
        <w:tc>
          <w:tcPr>
            <w:tcW w:w="1260" w:type="dxa"/>
          </w:tcPr>
          <w:p w:rsidR="00CD4F7F" w:rsidRPr="00861351" w:rsidRDefault="00CD4F7F" w:rsidP="00EF5D44">
            <w:pPr>
              <w:spacing w:line="220" w:lineRule="exact"/>
              <w:jc w:val="center"/>
              <w:rPr>
                <w:rFonts w:ascii="Rockwell Nova" w:hAnsi="Rockwell Nova"/>
                <w:sz w:val="18"/>
                <w:szCs w:val="20"/>
              </w:rPr>
            </w:pPr>
            <w:r w:rsidRPr="00861351">
              <w:rPr>
                <w:rFonts w:ascii="Rockwell Nova" w:hAnsi="Rockwell Nova"/>
                <w:sz w:val="18"/>
                <w:szCs w:val="20"/>
              </w:rPr>
              <w:t>importo</w:t>
            </w:r>
          </w:p>
        </w:tc>
        <w:tc>
          <w:tcPr>
            <w:tcW w:w="2410" w:type="dxa"/>
          </w:tcPr>
          <w:p w:rsidR="00CD4F7F" w:rsidRPr="00861351" w:rsidRDefault="00CD4F7F" w:rsidP="00EF5D44">
            <w:pPr>
              <w:spacing w:line="220" w:lineRule="exact"/>
              <w:jc w:val="both"/>
              <w:rPr>
                <w:rFonts w:ascii="Rockwell Nova" w:hAnsi="Rockwell Nova"/>
                <w:sz w:val="18"/>
                <w:szCs w:val="20"/>
              </w:rPr>
            </w:pPr>
            <w:r w:rsidRPr="00861351">
              <w:rPr>
                <w:rFonts w:ascii="Rockwell Nova" w:hAnsi="Rockwell Nova"/>
                <w:sz w:val="18"/>
                <w:szCs w:val="20"/>
              </w:rPr>
              <w:t>Frontali</w:t>
            </w:r>
          </w:p>
          <w:p w:rsidR="00CD4F7F" w:rsidRPr="00861351" w:rsidRDefault="00CD4F7F" w:rsidP="00EF5D44">
            <w:pPr>
              <w:spacing w:line="220" w:lineRule="exact"/>
              <w:jc w:val="both"/>
              <w:rPr>
                <w:rFonts w:ascii="Rockwell Nova" w:hAnsi="Rockwell Nova"/>
                <w:sz w:val="18"/>
                <w:szCs w:val="20"/>
              </w:rPr>
            </w:pPr>
            <w:r w:rsidRPr="00861351">
              <w:rPr>
                <w:rFonts w:ascii="Rockwell Nova" w:hAnsi="Rockwell Nova"/>
                <w:sz w:val="18"/>
                <w:szCs w:val="20"/>
              </w:rPr>
              <w:t>€ 35,00</w:t>
            </w:r>
          </w:p>
        </w:tc>
        <w:tc>
          <w:tcPr>
            <w:tcW w:w="1699" w:type="dxa"/>
          </w:tcPr>
          <w:p w:rsidR="00CD4F7F" w:rsidRPr="00861351" w:rsidRDefault="00CD4F7F" w:rsidP="00EF5D44">
            <w:pPr>
              <w:spacing w:line="220" w:lineRule="exact"/>
              <w:jc w:val="both"/>
              <w:rPr>
                <w:rFonts w:ascii="Rockwell Nova" w:hAnsi="Rockwell Nova"/>
                <w:sz w:val="18"/>
                <w:szCs w:val="20"/>
              </w:rPr>
            </w:pPr>
            <w:r w:rsidRPr="00861351">
              <w:rPr>
                <w:rFonts w:ascii="Rockwell Nova" w:hAnsi="Rockwell Nova"/>
                <w:sz w:val="18"/>
                <w:szCs w:val="20"/>
              </w:rPr>
              <w:t>Non frontali</w:t>
            </w:r>
          </w:p>
          <w:p w:rsidR="00CD4F7F" w:rsidRPr="00861351" w:rsidRDefault="00CD4F7F" w:rsidP="00EF5D44">
            <w:pPr>
              <w:spacing w:line="220" w:lineRule="exact"/>
              <w:jc w:val="both"/>
              <w:rPr>
                <w:rFonts w:ascii="Rockwell Nova" w:hAnsi="Rockwell Nova"/>
                <w:sz w:val="18"/>
                <w:szCs w:val="20"/>
              </w:rPr>
            </w:pPr>
            <w:r w:rsidRPr="00861351">
              <w:rPr>
                <w:rFonts w:ascii="Rockwell Nova" w:hAnsi="Rockwell Nova"/>
                <w:sz w:val="18"/>
                <w:szCs w:val="20"/>
              </w:rPr>
              <w:t>€ 17,50</w:t>
            </w:r>
          </w:p>
        </w:tc>
      </w:tr>
      <w:tr w:rsidR="00CD4F7F" w:rsidRPr="00861351" w:rsidTr="00EF5D44">
        <w:trPr>
          <w:trHeight w:val="249"/>
        </w:trPr>
        <w:tc>
          <w:tcPr>
            <w:tcW w:w="3139" w:type="dxa"/>
            <w:vAlign w:val="bottom"/>
          </w:tcPr>
          <w:p w:rsidR="00CD4F7F" w:rsidRPr="00861351" w:rsidRDefault="00CD4F7F" w:rsidP="00EF5D44">
            <w:pPr>
              <w:spacing w:line="220" w:lineRule="exact"/>
              <w:rPr>
                <w:rFonts w:ascii="Rockwell Nova" w:hAnsi="Rockwell Nova" w:cstheme="majorHAnsi"/>
                <w:sz w:val="20"/>
              </w:rPr>
            </w:pPr>
          </w:p>
        </w:tc>
        <w:tc>
          <w:tcPr>
            <w:tcW w:w="2243" w:type="dxa"/>
          </w:tcPr>
          <w:p w:rsidR="00CD4F7F" w:rsidRPr="00861351" w:rsidRDefault="00CD4F7F" w:rsidP="00EF5D44">
            <w:pPr>
              <w:spacing w:line="220" w:lineRule="exact"/>
              <w:jc w:val="both"/>
              <w:rPr>
                <w:rFonts w:ascii="Rockwell Nova" w:hAnsi="Rockwell Nova"/>
                <w:sz w:val="20"/>
              </w:rPr>
            </w:pPr>
          </w:p>
        </w:tc>
        <w:tc>
          <w:tcPr>
            <w:tcW w:w="1260" w:type="dxa"/>
          </w:tcPr>
          <w:p w:rsidR="00CD4F7F" w:rsidRPr="00861351" w:rsidRDefault="00CD4F7F" w:rsidP="00EF5D44">
            <w:pPr>
              <w:spacing w:line="220" w:lineRule="exact"/>
              <w:jc w:val="both"/>
              <w:rPr>
                <w:rFonts w:ascii="Rockwell Nova" w:hAnsi="Rockwell Nova"/>
                <w:sz w:val="20"/>
              </w:rPr>
            </w:pPr>
          </w:p>
        </w:tc>
        <w:tc>
          <w:tcPr>
            <w:tcW w:w="2410" w:type="dxa"/>
          </w:tcPr>
          <w:p w:rsidR="00CD4F7F" w:rsidRPr="00861351" w:rsidRDefault="00CD4F7F" w:rsidP="00EF5D44">
            <w:pPr>
              <w:spacing w:line="220" w:lineRule="exact"/>
              <w:jc w:val="both"/>
              <w:rPr>
                <w:rFonts w:ascii="Rockwell Nova" w:hAnsi="Rockwell Nova"/>
                <w:sz w:val="20"/>
              </w:rPr>
            </w:pPr>
            <w:r w:rsidRPr="00861351">
              <w:rPr>
                <w:rFonts w:ascii="Rockwell Nova" w:hAnsi="Rockwell Nova"/>
                <w:sz w:val="20"/>
              </w:rPr>
              <w:t>n.</w:t>
            </w:r>
          </w:p>
        </w:tc>
        <w:tc>
          <w:tcPr>
            <w:tcW w:w="1699" w:type="dxa"/>
          </w:tcPr>
          <w:p w:rsidR="00CD4F7F" w:rsidRPr="00861351" w:rsidRDefault="00CD4F7F" w:rsidP="00EF5D44">
            <w:pPr>
              <w:spacing w:line="220" w:lineRule="exact"/>
              <w:jc w:val="both"/>
              <w:rPr>
                <w:rFonts w:ascii="Rockwell Nova" w:hAnsi="Rockwell Nova"/>
                <w:sz w:val="20"/>
              </w:rPr>
            </w:pPr>
            <w:r w:rsidRPr="00861351">
              <w:rPr>
                <w:rFonts w:ascii="Rockwell Nova" w:hAnsi="Rockwell Nova"/>
                <w:sz w:val="20"/>
              </w:rPr>
              <w:t>n.</w:t>
            </w:r>
          </w:p>
        </w:tc>
      </w:tr>
      <w:tr w:rsidR="00CD4F7F" w:rsidRPr="00861351" w:rsidTr="00EF5D44">
        <w:trPr>
          <w:trHeight w:val="267"/>
        </w:trPr>
        <w:tc>
          <w:tcPr>
            <w:tcW w:w="3139" w:type="dxa"/>
            <w:vAlign w:val="bottom"/>
          </w:tcPr>
          <w:p w:rsidR="00CD4F7F" w:rsidRPr="00861351" w:rsidRDefault="00CD4F7F" w:rsidP="00EF5D44">
            <w:pPr>
              <w:spacing w:line="220" w:lineRule="exact"/>
              <w:rPr>
                <w:rFonts w:ascii="Rockwell Nova" w:hAnsi="Rockwell Nova" w:cstheme="majorHAnsi"/>
                <w:sz w:val="20"/>
              </w:rPr>
            </w:pPr>
          </w:p>
        </w:tc>
        <w:tc>
          <w:tcPr>
            <w:tcW w:w="2243" w:type="dxa"/>
          </w:tcPr>
          <w:p w:rsidR="00CD4F7F" w:rsidRPr="00861351" w:rsidRDefault="00CD4F7F" w:rsidP="00EF5D44">
            <w:pPr>
              <w:spacing w:line="220" w:lineRule="exact"/>
              <w:jc w:val="both"/>
              <w:rPr>
                <w:rFonts w:ascii="Rockwell Nova" w:hAnsi="Rockwell Nova"/>
                <w:sz w:val="20"/>
              </w:rPr>
            </w:pPr>
          </w:p>
        </w:tc>
        <w:tc>
          <w:tcPr>
            <w:tcW w:w="1260" w:type="dxa"/>
          </w:tcPr>
          <w:p w:rsidR="00CD4F7F" w:rsidRPr="00861351" w:rsidRDefault="00CD4F7F" w:rsidP="00EF5D44">
            <w:pPr>
              <w:spacing w:line="220" w:lineRule="exact"/>
              <w:jc w:val="both"/>
              <w:rPr>
                <w:rFonts w:ascii="Rockwell Nova" w:hAnsi="Rockwell Nova"/>
                <w:sz w:val="20"/>
              </w:rPr>
            </w:pPr>
          </w:p>
        </w:tc>
        <w:tc>
          <w:tcPr>
            <w:tcW w:w="2410" w:type="dxa"/>
          </w:tcPr>
          <w:p w:rsidR="00CD4F7F" w:rsidRPr="00861351" w:rsidRDefault="00CD4F7F" w:rsidP="00EF5D44">
            <w:pPr>
              <w:spacing w:line="220" w:lineRule="exact"/>
              <w:jc w:val="both"/>
              <w:rPr>
                <w:rFonts w:ascii="Rockwell Nova" w:hAnsi="Rockwell Nova"/>
                <w:sz w:val="20"/>
              </w:rPr>
            </w:pPr>
            <w:r w:rsidRPr="00861351">
              <w:rPr>
                <w:rFonts w:ascii="Rockwell Nova" w:hAnsi="Rockwell Nova"/>
                <w:sz w:val="20"/>
              </w:rPr>
              <w:t>n.</w:t>
            </w:r>
          </w:p>
        </w:tc>
        <w:tc>
          <w:tcPr>
            <w:tcW w:w="1699" w:type="dxa"/>
          </w:tcPr>
          <w:p w:rsidR="00CD4F7F" w:rsidRPr="00861351" w:rsidRDefault="00CD4F7F" w:rsidP="00EF5D44">
            <w:pPr>
              <w:spacing w:line="220" w:lineRule="exact"/>
              <w:jc w:val="both"/>
              <w:rPr>
                <w:rFonts w:ascii="Rockwell Nova" w:hAnsi="Rockwell Nova"/>
                <w:sz w:val="20"/>
              </w:rPr>
            </w:pPr>
            <w:r w:rsidRPr="00861351">
              <w:rPr>
                <w:rFonts w:ascii="Rockwell Nova" w:hAnsi="Rockwell Nova"/>
                <w:sz w:val="20"/>
              </w:rPr>
              <w:t>n.</w:t>
            </w:r>
          </w:p>
        </w:tc>
      </w:tr>
      <w:tr w:rsidR="00CD4F7F" w:rsidRPr="00861351" w:rsidTr="00EF5D44">
        <w:trPr>
          <w:trHeight w:val="249"/>
        </w:trPr>
        <w:tc>
          <w:tcPr>
            <w:tcW w:w="3139" w:type="dxa"/>
            <w:vAlign w:val="bottom"/>
          </w:tcPr>
          <w:p w:rsidR="00CD4F7F" w:rsidRPr="00861351" w:rsidRDefault="00CD4F7F" w:rsidP="00EF5D44">
            <w:pPr>
              <w:spacing w:line="220" w:lineRule="exact"/>
              <w:rPr>
                <w:rFonts w:ascii="Rockwell Nova" w:hAnsi="Rockwell Nova" w:cstheme="majorHAnsi"/>
                <w:sz w:val="20"/>
              </w:rPr>
            </w:pPr>
          </w:p>
        </w:tc>
        <w:tc>
          <w:tcPr>
            <w:tcW w:w="2243" w:type="dxa"/>
          </w:tcPr>
          <w:p w:rsidR="00CD4F7F" w:rsidRPr="00861351" w:rsidRDefault="00CD4F7F" w:rsidP="00EF5D44">
            <w:pPr>
              <w:spacing w:line="220" w:lineRule="exact"/>
              <w:jc w:val="both"/>
              <w:rPr>
                <w:rFonts w:ascii="Rockwell Nova" w:hAnsi="Rockwell Nova"/>
                <w:sz w:val="20"/>
              </w:rPr>
            </w:pPr>
          </w:p>
        </w:tc>
        <w:tc>
          <w:tcPr>
            <w:tcW w:w="1260" w:type="dxa"/>
          </w:tcPr>
          <w:p w:rsidR="00CD4F7F" w:rsidRPr="00861351" w:rsidRDefault="00CD4F7F" w:rsidP="00EF5D44">
            <w:pPr>
              <w:spacing w:line="220" w:lineRule="exact"/>
              <w:jc w:val="both"/>
              <w:rPr>
                <w:rFonts w:ascii="Rockwell Nova" w:hAnsi="Rockwell Nova"/>
                <w:sz w:val="20"/>
              </w:rPr>
            </w:pPr>
          </w:p>
        </w:tc>
        <w:tc>
          <w:tcPr>
            <w:tcW w:w="2410" w:type="dxa"/>
          </w:tcPr>
          <w:p w:rsidR="00CD4F7F" w:rsidRPr="00861351" w:rsidRDefault="00CD4F7F" w:rsidP="00EF5D44">
            <w:pPr>
              <w:spacing w:line="220" w:lineRule="exact"/>
              <w:jc w:val="both"/>
              <w:rPr>
                <w:rFonts w:ascii="Rockwell Nova" w:hAnsi="Rockwell Nova"/>
                <w:sz w:val="20"/>
              </w:rPr>
            </w:pPr>
            <w:r w:rsidRPr="00861351">
              <w:rPr>
                <w:rFonts w:ascii="Rockwell Nova" w:hAnsi="Rockwell Nova"/>
                <w:sz w:val="20"/>
              </w:rPr>
              <w:t>n.</w:t>
            </w:r>
          </w:p>
        </w:tc>
        <w:tc>
          <w:tcPr>
            <w:tcW w:w="1699" w:type="dxa"/>
          </w:tcPr>
          <w:p w:rsidR="00CD4F7F" w:rsidRPr="00861351" w:rsidRDefault="00CD4F7F" w:rsidP="00EF5D44">
            <w:pPr>
              <w:spacing w:line="220" w:lineRule="exact"/>
              <w:jc w:val="both"/>
              <w:rPr>
                <w:rFonts w:ascii="Rockwell Nova" w:hAnsi="Rockwell Nova"/>
                <w:sz w:val="20"/>
              </w:rPr>
            </w:pPr>
            <w:r w:rsidRPr="00861351">
              <w:rPr>
                <w:rFonts w:ascii="Rockwell Nova" w:hAnsi="Rockwell Nova"/>
                <w:sz w:val="20"/>
              </w:rPr>
              <w:t>n.</w:t>
            </w:r>
          </w:p>
        </w:tc>
      </w:tr>
      <w:tr w:rsidR="00CD4F7F" w:rsidRPr="00861351" w:rsidTr="00EF5D44">
        <w:trPr>
          <w:trHeight w:val="249"/>
        </w:trPr>
        <w:tc>
          <w:tcPr>
            <w:tcW w:w="3139" w:type="dxa"/>
            <w:vAlign w:val="bottom"/>
          </w:tcPr>
          <w:p w:rsidR="00CD4F7F" w:rsidRPr="00861351" w:rsidRDefault="00CD4F7F" w:rsidP="00EF5D44">
            <w:pPr>
              <w:spacing w:line="220" w:lineRule="exact"/>
              <w:rPr>
                <w:rFonts w:ascii="Rockwell Nova" w:hAnsi="Rockwell Nova" w:cstheme="majorHAnsi"/>
                <w:sz w:val="20"/>
              </w:rPr>
            </w:pPr>
          </w:p>
        </w:tc>
        <w:tc>
          <w:tcPr>
            <w:tcW w:w="2243" w:type="dxa"/>
          </w:tcPr>
          <w:p w:rsidR="00CD4F7F" w:rsidRPr="00861351" w:rsidRDefault="00CD4F7F" w:rsidP="00EF5D44">
            <w:pPr>
              <w:spacing w:line="220" w:lineRule="exact"/>
              <w:jc w:val="both"/>
              <w:rPr>
                <w:rFonts w:ascii="Rockwell Nova" w:hAnsi="Rockwell Nova"/>
                <w:sz w:val="20"/>
              </w:rPr>
            </w:pPr>
          </w:p>
        </w:tc>
        <w:tc>
          <w:tcPr>
            <w:tcW w:w="1260" w:type="dxa"/>
          </w:tcPr>
          <w:p w:rsidR="00CD4F7F" w:rsidRPr="00861351" w:rsidRDefault="00CD4F7F" w:rsidP="00EF5D44">
            <w:pPr>
              <w:spacing w:line="220" w:lineRule="exact"/>
              <w:jc w:val="both"/>
              <w:rPr>
                <w:rFonts w:ascii="Rockwell Nova" w:hAnsi="Rockwell Nova"/>
                <w:sz w:val="20"/>
              </w:rPr>
            </w:pPr>
          </w:p>
        </w:tc>
        <w:tc>
          <w:tcPr>
            <w:tcW w:w="2410" w:type="dxa"/>
          </w:tcPr>
          <w:p w:rsidR="00CD4F7F" w:rsidRPr="00861351" w:rsidRDefault="00CD4F7F" w:rsidP="00EF5D44">
            <w:pPr>
              <w:spacing w:line="220" w:lineRule="exact"/>
              <w:jc w:val="both"/>
              <w:rPr>
                <w:rFonts w:ascii="Rockwell Nova" w:hAnsi="Rockwell Nova"/>
                <w:sz w:val="20"/>
              </w:rPr>
            </w:pPr>
            <w:r w:rsidRPr="00861351">
              <w:rPr>
                <w:rFonts w:ascii="Rockwell Nova" w:hAnsi="Rockwell Nova"/>
                <w:sz w:val="20"/>
              </w:rPr>
              <w:t>n.</w:t>
            </w:r>
          </w:p>
        </w:tc>
        <w:tc>
          <w:tcPr>
            <w:tcW w:w="1699" w:type="dxa"/>
          </w:tcPr>
          <w:p w:rsidR="00CD4F7F" w:rsidRPr="00861351" w:rsidRDefault="00CD4F7F" w:rsidP="00EF5D44">
            <w:pPr>
              <w:spacing w:line="220" w:lineRule="exact"/>
              <w:jc w:val="both"/>
              <w:rPr>
                <w:rFonts w:ascii="Rockwell Nova" w:hAnsi="Rockwell Nova"/>
                <w:sz w:val="20"/>
              </w:rPr>
            </w:pPr>
            <w:r w:rsidRPr="00861351">
              <w:rPr>
                <w:rFonts w:ascii="Rockwell Nova" w:hAnsi="Rockwell Nova"/>
                <w:sz w:val="20"/>
              </w:rPr>
              <w:t>n.</w:t>
            </w:r>
          </w:p>
        </w:tc>
      </w:tr>
      <w:tr w:rsidR="00CD4F7F" w:rsidRPr="00861351" w:rsidTr="00EF5D44">
        <w:trPr>
          <w:trHeight w:val="267"/>
        </w:trPr>
        <w:tc>
          <w:tcPr>
            <w:tcW w:w="3139" w:type="dxa"/>
            <w:vAlign w:val="bottom"/>
          </w:tcPr>
          <w:p w:rsidR="00CD4F7F" w:rsidRPr="00861351" w:rsidRDefault="00CD4F7F" w:rsidP="00EF5D44">
            <w:pPr>
              <w:spacing w:line="220" w:lineRule="exact"/>
              <w:rPr>
                <w:rFonts w:ascii="Rockwell Nova" w:hAnsi="Rockwell Nova" w:cstheme="majorHAnsi"/>
                <w:sz w:val="20"/>
              </w:rPr>
            </w:pPr>
          </w:p>
        </w:tc>
        <w:tc>
          <w:tcPr>
            <w:tcW w:w="2243" w:type="dxa"/>
          </w:tcPr>
          <w:p w:rsidR="00CD4F7F" w:rsidRPr="00861351" w:rsidRDefault="00CD4F7F" w:rsidP="00EF5D44">
            <w:pPr>
              <w:spacing w:line="220" w:lineRule="exact"/>
              <w:jc w:val="both"/>
              <w:rPr>
                <w:rFonts w:ascii="Rockwell Nova" w:hAnsi="Rockwell Nova"/>
                <w:sz w:val="20"/>
              </w:rPr>
            </w:pPr>
          </w:p>
        </w:tc>
        <w:tc>
          <w:tcPr>
            <w:tcW w:w="1260" w:type="dxa"/>
          </w:tcPr>
          <w:p w:rsidR="00CD4F7F" w:rsidRPr="00861351" w:rsidRDefault="00CD4F7F" w:rsidP="00EF5D44">
            <w:pPr>
              <w:spacing w:line="220" w:lineRule="exact"/>
              <w:jc w:val="both"/>
              <w:rPr>
                <w:rFonts w:ascii="Rockwell Nova" w:hAnsi="Rockwell Nova"/>
                <w:sz w:val="20"/>
              </w:rPr>
            </w:pPr>
          </w:p>
        </w:tc>
        <w:tc>
          <w:tcPr>
            <w:tcW w:w="2410" w:type="dxa"/>
          </w:tcPr>
          <w:p w:rsidR="00CD4F7F" w:rsidRPr="00861351" w:rsidRDefault="00CD4F7F" w:rsidP="00EF5D44">
            <w:pPr>
              <w:spacing w:line="220" w:lineRule="exact"/>
              <w:jc w:val="both"/>
              <w:rPr>
                <w:rFonts w:ascii="Rockwell Nova" w:hAnsi="Rockwell Nova"/>
                <w:sz w:val="20"/>
              </w:rPr>
            </w:pPr>
            <w:r w:rsidRPr="00861351">
              <w:rPr>
                <w:rFonts w:ascii="Rockwell Nova" w:hAnsi="Rockwell Nova"/>
                <w:sz w:val="20"/>
              </w:rPr>
              <w:t>n.</w:t>
            </w:r>
          </w:p>
        </w:tc>
        <w:tc>
          <w:tcPr>
            <w:tcW w:w="1699" w:type="dxa"/>
          </w:tcPr>
          <w:p w:rsidR="00CD4F7F" w:rsidRPr="00861351" w:rsidRDefault="00CD4F7F" w:rsidP="00EF5D44">
            <w:pPr>
              <w:spacing w:line="220" w:lineRule="exact"/>
              <w:jc w:val="both"/>
              <w:rPr>
                <w:rFonts w:ascii="Rockwell Nova" w:hAnsi="Rockwell Nova"/>
                <w:sz w:val="20"/>
              </w:rPr>
            </w:pPr>
            <w:r w:rsidRPr="00861351">
              <w:rPr>
                <w:rFonts w:ascii="Rockwell Nova" w:hAnsi="Rockwell Nova"/>
                <w:sz w:val="20"/>
              </w:rPr>
              <w:t>n.</w:t>
            </w:r>
          </w:p>
        </w:tc>
      </w:tr>
      <w:tr w:rsidR="00CD4F7F" w:rsidRPr="00861351" w:rsidTr="00EF5D44">
        <w:trPr>
          <w:trHeight w:val="249"/>
        </w:trPr>
        <w:tc>
          <w:tcPr>
            <w:tcW w:w="3139" w:type="dxa"/>
            <w:vAlign w:val="bottom"/>
          </w:tcPr>
          <w:p w:rsidR="00CD4F7F" w:rsidRPr="00861351" w:rsidRDefault="00CD4F7F" w:rsidP="00EF5D44">
            <w:pPr>
              <w:spacing w:line="220" w:lineRule="exact"/>
              <w:rPr>
                <w:rFonts w:ascii="Rockwell Nova" w:hAnsi="Rockwell Nova" w:cstheme="majorHAnsi"/>
                <w:sz w:val="20"/>
              </w:rPr>
            </w:pPr>
          </w:p>
        </w:tc>
        <w:tc>
          <w:tcPr>
            <w:tcW w:w="2243" w:type="dxa"/>
          </w:tcPr>
          <w:p w:rsidR="00CD4F7F" w:rsidRPr="00861351" w:rsidRDefault="00CD4F7F" w:rsidP="00EF5D44">
            <w:pPr>
              <w:spacing w:line="220" w:lineRule="exact"/>
              <w:jc w:val="both"/>
              <w:rPr>
                <w:rFonts w:ascii="Rockwell Nova" w:hAnsi="Rockwell Nova"/>
                <w:sz w:val="20"/>
              </w:rPr>
            </w:pPr>
          </w:p>
        </w:tc>
        <w:tc>
          <w:tcPr>
            <w:tcW w:w="1260" w:type="dxa"/>
          </w:tcPr>
          <w:p w:rsidR="00CD4F7F" w:rsidRPr="00861351" w:rsidRDefault="00CD4F7F" w:rsidP="00EF5D44">
            <w:pPr>
              <w:spacing w:line="220" w:lineRule="exact"/>
              <w:jc w:val="both"/>
              <w:rPr>
                <w:rFonts w:ascii="Rockwell Nova" w:hAnsi="Rockwell Nova"/>
                <w:sz w:val="20"/>
              </w:rPr>
            </w:pPr>
          </w:p>
        </w:tc>
        <w:tc>
          <w:tcPr>
            <w:tcW w:w="2410" w:type="dxa"/>
          </w:tcPr>
          <w:p w:rsidR="00CD4F7F" w:rsidRPr="00861351" w:rsidRDefault="00CD4F7F" w:rsidP="00EF5D44">
            <w:pPr>
              <w:spacing w:line="220" w:lineRule="exact"/>
              <w:jc w:val="both"/>
              <w:rPr>
                <w:rFonts w:ascii="Rockwell Nova" w:hAnsi="Rockwell Nova"/>
                <w:sz w:val="20"/>
              </w:rPr>
            </w:pPr>
            <w:r w:rsidRPr="00861351">
              <w:rPr>
                <w:rFonts w:ascii="Rockwell Nova" w:hAnsi="Rockwell Nova"/>
                <w:sz w:val="20"/>
              </w:rPr>
              <w:t>n.</w:t>
            </w:r>
          </w:p>
        </w:tc>
        <w:tc>
          <w:tcPr>
            <w:tcW w:w="1699" w:type="dxa"/>
          </w:tcPr>
          <w:p w:rsidR="00CD4F7F" w:rsidRPr="00861351" w:rsidRDefault="00CD4F7F" w:rsidP="00EF5D44">
            <w:pPr>
              <w:spacing w:line="220" w:lineRule="exact"/>
              <w:jc w:val="both"/>
              <w:rPr>
                <w:rFonts w:ascii="Rockwell Nova" w:hAnsi="Rockwell Nova"/>
                <w:sz w:val="20"/>
              </w:rPr>
            </w:pPr>
            <w:r w:rsidRPr="00861351">
              <w:rPr>
                <w:rFonts w:ascii="Rockwell Nova" w:hAnsi="Rockwell Nova"/>
                <w:sz w:val="20"/>
              </w:rPr>
              <w:t>n.</w:t>
            </w:r>
          </w:p>
        </w:tc>
      </w:tr>
      <w:tr w:rsidR="00CD4F7F" w:rsidRPr="00861351" w:rsidTr="00EF5D44">
        <w:trPr>
          <w:trHeight w:val="249"/>
        </w:trPr>
        <w:tc>
          <w:tcPr>
            <w:tcW w:w="3139" w:type="dxa"/>
            <w:vAlign w:val="bottom"/>
          </w:tcPr>
          <w:p w:rsidR="00CD4F7F" w:rsidRPr="00861351" w:rsidRDefault="00CD4F7F" w:rsidP="00EF5D44">
            <w:pPr>
              <w:spacing w:line="220" w:lineRule="exact"/>
              <w:rPr>
                <w:rFonts w:ascii="Rockwell Nova" w:hAnsi="Rockwell Nova" w:cstheme="majorHAnsi"/>
                <w:sz w:val="20"/>
              </w:rPr>
            </w:pPr>
          </w:p>
        </w:tc>
        <w:tc>
          <w:tcPr>
            <w:tcW w:w="2243" w:type="dxa"/>
          </w:tcPr>
          <w:p w:rsidR="00CD4F7F" w:rsidRPr="00861351" w:rsidRDefault="00CD4F7F" w:rsidP="00EF5D44">
            <w:pPr>
              <w:spacing w:line="220" w:lineRule="exact"/>
              <w:jc w:val="both"/>
              <w:rPr>
                <w:rFonts w:ascii="Rockwell Nova" w:hAnsi="Rockwell Nova"/>
                <w:sz w:val="20"/>
              </w:rPr>
            </w:pPr>
          </w:p>
        </w:tc>
        <w:tc>
          <w:tcPr>
            <w:tcW w:w="1260" w:type="dxa"/>
          </w:tcPr>
          <w:p w:rsidR="00CD4F7F" w:rsidRPr="00861351" w:rsidRDefault="00CD4F7F" w:rsidP="00EF5D44">
            <w:pPr>
              <w:spacing w:line="220" w:lineRule="exact"/>
              <w:jc w:val="both"/>
              <w:rPr>
                <w:rFonts w:ascii="Rockwell Nova" w:hAnsi="Rockwell Nova"/>
                <w:sz w:val="20"/>
              </w:rPr>
            </w:pPr>
          </w:p>
        </w:tc>
        <w:tc>
          <w:tcPr>
            <w:tcW w:w="2410" w:type="dxa"/>
          </w:tcPr>
          <w:p w:rsidR="00CD4F7F" w:rsidRPr="00861351" w:rsidRDefault="00CD4F7F" w:rsidP="00EF5D44">
            <w:pPr>
              <w:spacing w:line="220" w:lineRule="exact"/>
              <w:jc w:val="both"/>
              <w:rPr>
                <w:rFonts w:ascii="Rockwell Nova" w:hAnsi="Rockwell Nova"/>
                <w:sz w:val="20"/>
              </w:rPr>
            </w:pPr>
            <w:r w:rsidRPr="00861351">
              <w:rPr>
                <w:rFonts w:ascii="Rockwell Nova" w:hAnsi="Rockwell Nova"/>
                <w:sz w:val="20"/>
              </w:rPr>
              <w:t>n.</w:t>
            </w:r>
          </w:p>
        </w:tc>
        <w:tc>
          <w:tcPr>
            <w:tcW w:w="1699" w:type="dxa"/>
          </w:tcPr>
          <w:p w:rsidR="00CD4F7F" w:rsidRPr="00861351" w:rsidRDefault="00CD4F7F" w:rsidP="00EF5D44">
            <w:pPr>
              <w:spacing w:line="220" w:lineRule="exact"/>
              <w:jc w:val="both"/>
              <w:rPr>
                <w:rFonts w:ascii="Rockwell Nova" w:hAnsi="Rockwell Nova"/>
                <w:sz w:val="20"/>
              </w:rPr>
            </w:pPr>
            <w:r w:rsidRPr="00861351">
              <w:rPr>
                <w:rFonts w:ascii="Rockwell Nova" w:hAnsi="Rockwell Nova"/>
                <w:sz w:val="20"/>
              </w:rPr>
              <w:t>n.</w:t>
            </w:r>
          </w:p>
        </w:tc>
      </w:tr>
      <w:tr w:rsidR="00CD4F7F" w:rsidRPr="00861351" w:rsidTr="00EF5D44">
        <w:trPr>
          <w:trHeight w:val="267"/>
        </w:trPr>
        <w:tc>
          <w:tcPr>
            <w:tcW w:w="3139" w:type="dxa"/>
            <w:vAlign w:val="bottom"/>
          </w:tcPr>
          <w:p w:rsidR="00CD4F7F" w:rsidRPr="00861351" w:rsidRDefault="00CD4F7F" w:rsidP="00EF5D44">
            <w:pPr>
              <w:spacing w:line="220" w:lineRule="exact"/>
              <w:rPr>
                <w:rFonts w:ascii="Rockwell Nova" w:hAnsi="Rockwell Nova" w:cstheme="majorHAnsi"/>
                <w:sz w:val="20"/>
              </w:rPr>
            </w:pPr>
          </w:p>
        </w:tc>
        <w:tc>
          <w:tcPr>
            <w:tcW w:w="2243" w:type="dxa"/>
          </w:tcPr>
          <w:p w:rsidR="00CD4F7F" w:rsidRPr="00861351" w:rsidRDefault="00CD4F7F" w:rsidP="00EF5D44">
            <w:pPr>
              <w:spacing w:line="220" w:lineRule="exact"/>
              <w:jc w:val="both"/>
              <w:rPr>
                <w:rFonts w:ascii="Rockwell Nova" w:hAnsi="Rockwell Nova"/>
                <w:sz w:val="20"/>
              </w:rPr>
            </w:pPr>
          </w:p>
        </w:tc>
        <w:tc>
          <w:tcPr>
            <w:tcW w:w="1260" w:type="dxa"/>
          </w:tcPr>
          <w:p w:rsidR="00CD4F7F" w:rsidRPr="00861351" w:rsidRDefault="00CD4F7F" w:rsidP="00EF5D44">
            <w:pPr>
              <w:spacing w:line="220" w:lineRule="exact"/>
              <w:jc w:val="both"/>
              <w:rPr>
                <w:rFonts w:ascii="Rockwell Nova" w:hAnsi="Rockwell Nova"/>
                <w:sz w:val="20"/>
              </w:rPr>
            </w:pPr>
          </w:p>
        </w:tc>
        <w:tc>
          <w:tcPr>
            <w:tcW w:w="2410" w:type="dxa"/>
          </w:tcPr>
          <w:p w:rsidR="00CD4F7F" w:rsidRPr="00861351" w:rsidRDefault="00CD4F7F" w:rsidP="00EF5D44">
            <w:pPr>
              <w:spacing w:line="220" w:lineRule="exact"/>
              <w:jc w:val="both"/>
              <w:rPr>
                <w:rFonts w:ascii="Rockwell Nova" w:hAnsi="Rockwell Nova"/>
                <w:sz w:val="20"/>
              </w:rPr>
            </w:pPr>
            <w:r w:rsidRPr="00861351">
              <w:rPr>
                <w:rFonts w:ascii="Rockwell Nova" w:hAnsi="Rockwell Nova"/>
                <w:sz w:val="20"/>
              </w:rPr>
              <w:t>n.</w:t>
            </w:r>
          </w:p>
        </w:tc>
        <w:tc>
          <w:tcPr>
            <w:tcW w:w="1699" w:type="dxa"/>
          </w:tcPr>
          <w:p w:rsidR="00CD4F7F" w:rsidRPr="00861351" w:rsidRDefault="00CD4F7F" w:rsidP="00EF5D44">
            <w:pPr>
              <w:spacing w:line="220" w:lineRule="exact"/>
              <w:jc w:val="both"/>
              <w:rPr>
                <w:rFonts w:ascii="Rockwell Nova" w:hAnsi="Rockwell Nova"/>
                <w:sz w:val="20"/>
              </w:rPr>
            </w:pPr>
            <w:r w:rsidRPr="00861351">
              <w:rPr>
                <w:rFonts w:ascii="Rockwell Nova" w:hAnsi="Rockwell Nova"/>
                <w:sz w:val="20"/>
              </w:rPr>
              <w:t>n.</w:t>
            </w:r>
          </w:p>
        </w:tc>
      </w:tr>
      <w:tr w:rsidR="00CD4F7F" w:rsidRPr="00861351" w:rsidTr="00EF5D44">
        <w:trPr>
          <w:trHeight w:val="249"/>
        </w:trPr>
        <w:tc>
          <w:tcPr>
            <w:tcW w:w="3139" w:type="dxa"/>
            <w:vAlign w:val="bottom"/>
          </w:tcPr>
          <w:p w:rsidR="00CD4F7F" w:rsidRPr="00861351" w:rsidRDefault="00CD4F7F" w:rsidP="00EF5D44">
            <w:pPr>
              <w:spacing w:line="220" w:lineRule="exact"/>
              <w:rPr>
                <w:rFonts w:ascii="Rockwell Nova" w:hAnsi="Rockwell Nova" w:cstheme="majorHAnsi"/>
                <w:sz w:val="20"/>
              </w:rPr>
            </w:pPr>
          </w:p>
        </w:tc>
        <w:tc>
          <w:tcPr>
            <w:tcW w:w="2243" w:type="dxa"/>
          </w:tcPr>
          <w:p w:rsidR="00CD4F7F" w:rsidRPr="00861351" w:rsidRDefault="00CD4F7F" w:rsidP="00EF5D44">
            <w:pPr>
              <w:spacing w:line="220" w:lineRule="exact"/>
              <w:jc w:val="both"/>
              <w:rPr>
                <w:rFonts w:ascii="Rockwell Nova" w:hAnsi="Rockwell Nova"/>
                <w:sz w:val="20"/>
              </w:rPr>
            </w:pPr>
          </w:p>
        </w:tc>
        <w:tc>
          <w:tcPr>
            <w:tcW w:w="1260" w:type="dxa"/>
          </w:tcPr>
          <w:p w:rsidR="00CD4F7F" w:rsidRPr="00861351" w:rsidRDefault="00CD4F7F" w:rsidP="00EF5D44">
            <w:pPr>
              <w:spacing w:line="220" w:lineRule="exact"/>
              <w:jc w:val="both"/>
              <w:rPr>
                <w:rFonts w:ascii="Rockwell Nova" w:hAnsi="Rockwell Nova"/>
                <w:sz w:val="20"/>
              </w:rPr>
            </w:pPr>
          </w:p>
        </w:tc>
        <w:tc>
          <w:tcPr>
            <w:tcW w:w="2410" w:type="dxa"/>
          </w:tcPr>
          <w:p w:rsidR="00CD4F7F" w:rsidRPr="00861351" w:rsidRDefault="00CD4F7F" w:rsidP="00EF5D44">
            <w:pPr>
              <w:spacing w:line="220" w:lineRule="exact"/>
              <w:jc w:val="both"/>
              <w:rPr>
                <w:rFonts w:ascii="Rockwell Nova" w:hAnsi="Rockwell Nova"/>
                <w:sz w:val="20"/>
              </w:rPr>
            </w:pPr>
            <w:r w:rsidRPr="00861351">
              <w:rPr>
                <w:rFonts w:ascii="Rockwell Nova" w:hAnsi="Rockwell Nova"/>
                <w:sz w:val="20"/>
              </w:rPr>
              <w:t>n.</w:t>
            </w:r>
          </w:p>
        </w:tc>
        <w:tc>
          <w:tcPr>
            <w:tcW w:w="1699" w:type="dxa"/>
          </w:tcPr>
          <w:p w:rsidR="00CD4F7F" w:rsidRPr="00861351" w:rsidRDefault="00CD4F7F" w:rsidP="00EF5D44">
            <w:pPr>
              <w:spacing w:line="220" w:lineRule="exact"/>
              <w:jc w:val="both"/>
              <w:rPr>
                <w:rFonts w:ascii="Rockwell Nova" w:hAnsi="Rockwell Nova"/>
                <w:sz w:val="20"/>
              </w:rPr>
            </w:pPr>
            <w:r w:rsidRPr="00861351">
              <w:rPr>
                <w:rFonts w:ascii="Rockwell Nova" w:hAnsi="Rockwell Nova"/>
                <w:sz w:val="20"/>
              </w:rPr>
              <w:t>n.</w:t>
            </w:r>
          </w:p>
        </w:tc>
      </w:tr>
      <w:tr w:rsidR="00CD4F7F" w:rsidRPr="00861351" w:rsidTr="00EF5D44">
        <w:trPr>
          <w:trHeight w:val="249"/>
        </w:trPr>
        <w:tc>
          <w:tcPr>
            <w:tcW w:w="3139" w:type="dxa"/>
            <w:vAlign w:val="bottom"/>
          </w:tcPr>
          <w:p w:rsidR="00CD4F7F" w:rsidRPr="00861351" w:rsidRDefault="00CD4F7F" w:rsidP="00EF5D44">
            <w:pPr>
              <w:spacing w:line="220" w:lineRule="exact"/>
              <w:rPr>
                <w:rFonts w:ascii="Rockwell Nova" w:hAnsi="Rockwell Nova" w:cstheme="majorHAnsi"/>
                <w:sz w:val="20"/>
              </w:rPr>
            </w:pPr>
          </w:p>
        </w:tc>
        <w:tc>
          <w:tcPr>
            <w:tcW w:w="2243" w:type="dxa"/>
          </w:tcPr>
          <w:p w:rsidR="00CD4F7F" w:rsidRPr="00861351" w:rsidRDefault="00CD4F7F" w:rsidP="00EF5D44">
            <w:pPr>
              <w:spacing w:line="220" w:lineRule="exact"/>
              <w:jc w:val="both"/>
              <w:rPr>
                <w:rFonts w:ascii="Rockwell Nova" w:hAnsi="Rockwell Nova"/>
                <w:sz w:val="20"/>
              </w:rPr>
            </w:pPr>
          </w:p>
        </w:tc>
        <w:tc>
          <w:tcPr>
            <w:tcW w:w="1260" w:type="dxa"/>
          </w:tcPr>
          <w:p w:rsidR="00CD4F7F" w:rsidRPr="00861351" w:rsidRDefault="00CD4F7F" w:rsidP="00EF5D44">
            <w:pPr>
              <w:spacing w:line="220" w:lineRule="exact"/>
              <w:jc w:val="both"/>
              <w:rPr>
                <w:rFonts w:ascii="Rockwell Nova" w:hAnsi="Rockwell Nova"/>
                <w:sz w:val="20"/>
              </w:rPr>
            </w:pPr>
          </w:p>
        </w:tc>
        <w:tc>
          <w:tcPr>
            <w:tcW w:w="2410" w:type="dxa"/>
          </w:tcPr>
          <w:p w:rsidR="00CD4F7F" w:rsidRPr="00861351" w:rsidRDefault="00CD4F7F" w:rsidP="00EF5D44">
            <w:pPr>
              <w:spacing w:line="220" w:lineRule="exact"/>
              <w:jc w:val="both"/>
              <w:rPr>
                <w:rFonts w:ascii="Rockwell Nova" w:hAnsi="Rockwell Nova"/>
                <w:sz w:val="20"/>
              </w:rPr>
            </w:pPr>
            <w:r w:rsidRPr="00861351">
              <w:rPr>
                <w:rFonts w:ascii="Rockwell Nova" w:hAnsi="Rockwell Nova"/>
                <w:sz w:val="20"/>
              </w:rPr>
              <w:t>n.</w:t>
            </w:r>
          </w:p>
        </w:tc>
        <w:tc>
          <w:tcPr>
            <w:tcW w:w="1699" w:type="dxa"/>
          </w:tcPr>
          <w:p w:rsidR="00CD4F7F" w:rsidRPr="00861351" w:rsidRDefault="00CD4F7F" w:rsidP="00EF5D44">
            <w:pPr>
              <w:spacing w:line="220" w:lineRule="exact"/>
              <w:jc w:val="both"/>
              <w:rPr>
                <w:rFonts w:ascii="Rockwell Nova" w:hAnsi="Rockwell Nova"/>
                <w:sz w:val="20"/>
              </w:rPr>
            </w:pPr>
            <w:r w:rsidRPr="00861351">
              <w:rPr>
                <w:rFonts w:ascii="Rockwell Nova" w:hAnsi="Rockwell Nova"/>
                <w:sz w:val="20"/>
              </w:rPr>
              <w:t>n.</w:t>
            </w:r>
          </w:p>
        </w:tc>
      </w:tr>
      <w:tr w:rsidR="00CD4F7F" w:rsidRPr="00861351" w:rsidTr="00EF5D44">
        <w:trPr>
          <w:trHeight w:val="249"/>
        </w:trPr>
        <w:tc>
          <w:tcPr>
            <w:tcW w:w="3139" w:type="dxa"/>
            <w:vAlign w:val="bottom"/>
          </w:tcPr>
          <w:p w:rsidR="00CD4F7F" w:rsidRPr="00861351" w:rsidRDefault="00CD4F7F" w:rsidP="00EF5D44">
            <w:pPr>
              <w:spacing w:line="220" w:lineRule="exact"/>
              <w:rPr>
                <w:rFonts w:ascii="Rockwell Nova" w:hAnsi="Rockwell Nova" w:cstheme="majorHAnsi"/>
                <w:sz w:val="20"/>
              </w:rPr>
            </w:pPr>
          </w:p>
        </w:tc>
        <w:tc>
          <w:tcPr>
            <w:tcW w:w="2243" w:type="dxa"/>
          </w:tcPr>
          <w:p w:rsidR="00CD4F7F" w:rsidRPr="00861351" w:rsidRDefault="00CD4F7F" w:rsidP="00EF5D44">
            <w:pPr>
              <w:spacing w:line="220" w:lineRule="exact"/>
              <w:jc w:val="both"/>
              <w:rPr>
                <w:rFonts w:ascii="Rockwell Nova" w:hAnsi="Rockwell Nova"/>
                <w:sz w:val="20"/>
              </w:rPr>
            </w:pPr>
          </w:p>
        </w:tc>
        <w:tc>
          <w:tcPr>
            <w:tcW w:w="1260" w:type="dxa"/>
          </w:tcPr>
          <w:p w:rsidR="00CD4F7F" w:rsidRPr="00861351" w:rsidRDefault="00CD4F7F" w:rsidP="00EF5D44">
            <w:pPr>
              <w:spacing w:line="220" w:lineRule="exact"/>
              <w:jc w:val="both"/>
              <w:rPr>
                <w:rFonts w:ascii="Rockwell Nova" w:hAnsi="Rockwell Nova"/>
                <w:sz w:val="20"/>
              </w:rPr>
            </w:pPr>
          </w:p>
        </w:tc>
        <w:tc>
          <w:tcPr>
            <w:tcW w:w="2410" w:type="dxa"/>
          </w:tcPr>
          <w:p w:rsidR="00CD4F7F" w:rsidRPr="00861351" w:rsidRDefault="00CD4F7F" w:rsidP="00EF5D44">
            <w:pPr>
              <w:spacing w:line="220" w:lineRule="exact"/>
              <w:jc w:val="both"/>
              <w:rPr>
                <w:rFonts w:ascii="Rockwell Nova" w:hAnsi="Rockwell Nova"/>
                <w:sz w:val="20"/>
              </w:rPr>
            </w:pPr>
            <w:r w:rsidRPr="00861351">
              <w:rPr>
                <w:rFonts w:ascii="Rockwell Nova" w:hAnsi="Rockwell Nova"/>
                <w:sz w:val="20"/>
              </w:rPr>
              <w:t>n.</w:t>
            </w:r>
          </w:p>
        </w:tc>
        <w:tc>
          <w:tcPr>
            <w:tcW w:w="1699" w:type="dxa"/>
          </w:tcPr>
          <w:p w:rsidR="00CD4F7F" w:rsidRPr="00861351" w:rsidRDefault="00CD4F7F" w:rsidP="00EF5D44">
            <w:pPr>
              <w:spacing w:line="220" w:lineRule="exact"/>
              <w:jc w:val="both"/>
              <w:rPr>
                <w:rFonts w:ascii="Rockwell Nova" w:hAnsi="Rockwell Nova"/>
                <w:sz w:val="20"/>
              </w:rPr>
            </w:pPr>
            <w:r w:rsidRPr="00861351">
              <w:rPr>
                <w:rFonts w:ascii="Rockwell Nova" w:hAnsi="Rockwell Nova"/>
                <w:sz w:val="20"/>
              </w:rPr>
              <w:t>n.</w:t>
            </w:r>
          </w:p>
        </w:tc>
      </w:tr>
    </w:tbl>
    <w:p w:rsidR="00CD4F7F" w:rsidRPr="00861351" w:rsidRDefault="00CD4F7F" w:rsidP="00CD4F7F">
      <w:pPr>
        <w:jc w:val="both"/>
        <w:rPr>
          <w:rFonts w:ascii="Rockwell Nova" w:hAnsi="Rockwell Nova"/>
          <w:sz w:val="20"/>
        </w:rPr>
      </w:pPr>
    </w:p>
    <w:p w:rsidR="00CD4F7F" w:rsidRDefault="00CD4F7F" w:rsidP="00CD4F7F">
      <w:pPr>
        <w:jc w:val="both"/>
        <w:rPr>
          <w:rFonts w:ascii="Rockwell Nova" w:hAnsi="Rockwell Nova"/>
          <w:sz w:val="20"/>
        </w:rPr>
      </w:pPr>
    </w:p>
    <w:p w:rsidR="00CD4F7F" w:rsidRDefault="00CD4F7F" w:rsidP="00CD4F7F">
      <w:pPr>
        <w:jc w:val="both"/>
        <w:rPr>
          <w:rFonts w:ascii="Rockwell Nova" w:hAnsi="Rockwell Nova"/>
          <w:sz w:val="20"/>
        </w:rPr>
      </w:pPr>
    </w:p>
    <w:p w:rsidR="00CD4F7F" w:rsidRPr="00861351" w:rsidRDefault="00CD4F7F" w:rsidP="00CD4F7F">
      <w:pPr>
        <w:jc w:val="both"/>
        <w:rPr>
          <w:rFonts w:ascii="Rockwell Nova" w:hAnsi="Rockwell Nova"/>
          <w:sz w:val="20"/>
        </w:rPr>
      </w:pPr>
    </w:p>
    <w:p w:rsidR="00CD4F7F" w:rsidRPr="00861351" w:rsidRDefault="00CD4F7F" w:rsidP="00CD4F7F">
      <w:pPr>
        <w:ind w:left="7092" w:firstLine="696"/>
        <w:jc w:val="both"/>
        <w:rPr>
          <w:rFonts w:ascii="Rockwell Nova" w:hAnsi="Rockwell Nova"/>
          <w:sz w:val="20"/>
        </w:rPr>
      </w:pPr>
      <w:r w:rsidRPr="00861351">
        <w:rPr>
          <w:rFonts w:ascii="Rockwell Nova" w:hAnsi="Rockwell Nova"/>
          <w:sz w:val="20"/>
        </w:rPr>
        <w:t>Firma</w:t>
      </w:r>
    </w:p>
    <w:p w:rsidR="00CD4F7F" w:rsidRPr="00861351" w:rsidRDefault="00CD4F7F" w:rsidP="00CD4F7F">
      <w:pPr>
        <w:jc w:val="both"/>
        <w:rPr>
          <w:rFonts w:ascii="Rockwell Nova" w:hAnsi="Rockwell Nova"/>
          <w:sz w:val="20"/>
        </w:rPr>
      </w:pPr>
    </w:p>
    <w:p w:rsidR="00CD4F7F" w:rsidRPr="00861351" w:rsidRDefault="00CD4F7F" w:rsidP="00CD4F7F">
      <w:pPr>
        <w:jc w:val="both"/>
        <w:rPr>
          <w:rFonts w:ascii="Rockwell Nova" w:hAnsi="Rockwell Nova"/>
          <w:sz w:val="20"/>
          <w:lang w:val="en-US"/>
        </w:rPr>
      </w:pPr>
      <w:r w:rsidRPr="00861351">
        <w:rPr>
          <w:rFonts w:ascii="Rockwell Nova" w:hAnsi="Rockwell Nova"/>
          <w:sz w:val="20"/>
        </w:rPr>
        <w:t>Luogo e data, ________________</w:t>
      </w:r>
      <w:r>
        <w:rPr>
          <w:rFonts w:ascii="Rockwell Nova" w:hAnsi="Rockwell Nova"/>
          <w:sz w:val="20"/>
        </w:rPr>
        <w:t>________</w:t>
      </w:r>
      <w:r>
        <w:rPr>
          <w:rFonts w:ascii="Rockwell Nova" w:hAnsi="Rockwell Nova"/>
          <w:sz w:val="20"/>
        </w:rPr>
        <w:tab/>
      </w:r>
      <w:r>
        <w:rPr>
          <w:rFonts w:ascii="Rockwell Nova" w:hAnsi="Rockwell Nova"/>
          <w:sz w:val="20"/>
        </w:rPr>
        <w:tab/>
      </w:r>
      <w:r w:rsidRPr="00861351">
        <w:rPr>
          <w:rFonts w:ascii="Rockwell Nova" w:hAnsi="Rockwell Nova"/>
          <w:sz w:val="20"/>
        </w:rPr>
        <w:tab/>
      </w:r>
      <w:r w:rsidRPr="00861351">
        <w:rPr>
          <w:rFonts w:ascii="Rockwell Nova" w:hAnsi="Rockwell Nova"/>
          <w:sz w:val="20"/>
        </w:rPr>
        <w:tab/>
        <w:t xml:space="preserve">  </w:t>
      </w:r>
      <w:r>
        <w:rPr>
          <w:rFonts w:ascii="Rockwell Nova" w:hAnsi="Rockwell Nova"/>
          <w:sz w:val="20"/>
        </w:rPr>
        <w:t xml:space="preserve">         </w:t>
      </w:r>
      <w:r w:rsidRPr="00861351">
        <w:rPr>
          <w:rFonts w:ascii="Rockwell Nova" w:hAnsi="Rockwell Nova"/>
          <w:sz w:val="20"/>
        </w:rPr>
        <w:t xml:space="preserve"> _____________________</w:t>
      </w:r>
      <w:r w:rsidRPr="00861351">
        <w:rPr>
          <w:rFonts w:ascii="Rockwell Nova" w:hAnsi="Rockwell Nova"/>
          <w:sz w:val="20"/>
        </w:rPr>
        <w:tab/>
      </w:r>
    </w:p>
    <w:p w:rsidR="002C7F20" w:rsidRPr="002C7F20" w:rsidRDefault="002C7F20" w:rsidP="00CD4F7F">
      <w:pPr>
        <w:adjustRightInd w:val="0"/>
        <w:rPr>
          <w:sz w:val="11"/>
        </w:rPr>
      </w:pPr>
    </w:p>
    <w:sectPr w:rsidR="002C7F20" w:rsidRPr="002C7F20" w:rsidSect="009E4E97">
      <w:headerReference w:type="default" r:id="rId7"/>
      <w:footerReference w:type="default" r:id="rId8"/>
      <w:pgSz w:w="11920" w:h="16840"/>
      <w:pgMar w:top="1600" w:right="860" w:bottom="1134" w:left="600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6AF4" w:rsidRDefault="002C6AF4">
      <w:r>
        <w:separator/>
      </w:r>
    </w:p>
  </w:endnote>
  <w:endnote w:type="continuationSeparator" w:id="0">
    <w:p w:rsidR="002C6AF4" w:rsidRDefault="002C6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ckwell Nova">
    <w:altName w:val="Times New Roman"/>
    <w:charset w:val="00"/>
    <w:family w:val="roman"/>
    <w:pitch w:val="variable"/>
    <w:sig w:usb0="80000287" w:usb1="00000002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4E97" w:rsidRDefault="009E4E97" w:rsidP="009E4E97">
    <w:pPr>
      <w:tabs>
        <w:tab w:val="center" w:pos="4550"/>
        <w:tab w:val="left" w:pos="5818"/>
      </w:tabs>
      <w:ind w:left="-993" w:right="-568"/>
      <w:jc w:val="center"/>
      <w:rPr>
        <w:color w:val="548DD4" w:themeColor="text2" w:themeTint="99"/>
        <w:spacing w:val="60"/>
        <w:sz w:val="16"/>
        <w:szCs w:val="24"/>
      </w:rPr>
    </w:pPr>
    <w:r w:rsidRPr="00550447">
      <w:rPr>
        <w:noProof/>
        <w:lang w:eastAsia="it-IT"/>
      </w:rPr>
      <w:drawing>
        <wp:anchor distT="0" distB="0" distL="114300" distR="114300" simplePos="0" relativeHeight="251663360" behindDoc="1" locked="0" layoutInCell="1" allowOverlap="1" wp14:anchorId="640F58BB" wp14:editId="3BCBE902">
          <wp:simplePos x="0" y="0"/>
          <wp:positionH relativeFrom="margin">
            <wp:posOffset>-164465</wp:posOffset>
          </wp:positionH>
          <wp:positionV relativeFrom="paragraph">
            <wp:posOffset>-232410</wp:posOffset>
          </wp:positionV>
          <wp:extent cx="6974840" cy="723900"/>
          <wp:effectExtent l="0" t="0" r="0" b="0"/>
          <wp:wrapNone/>
          <wp:docPr id="76" name="Immagine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48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E4E97" w:rsidRPr="00CF0121" w:rsidRDefault="009E4E97" w:rsidP="009E4E97">
    <w:pPr>
      <w:tabs>
        <w:tab w:val="center" w:pos="4550"/>
        <w:tab w:val="left" w:pos="5818"/>
      </w:tabs>
      <w:ind w:left="-993" w:right="-568"/>
      <w:jc w:val="center"/>
      <w:rPr>
        <w:color w:val="0F243E" w:themeColor="text2" w:themeShade="80"/>
        <w:sz w:val="16"/>
        <w:szCs w:val="24"/>
      </w:rPr>
    </w:pPr>
    <w:r w:rsidRPr="00CF0121">
      <w:rPr>
        <w:color w:val="548DD4" w:themeColor="text2" w:themeTint="99"/>
        <w:spacing w:val="60"/>
        <w:sz w:val="16"/>
        <w:szCs w:val="24"/>
      </w:rPr>
      <w:t>Pag.</w:t>
    </w:r>
    <w:r w:rsidRPr="00CF0121">
      <w:rPr>
        <w:color w:val="548DD4" w:themeColor="text2" w:themeTint="99"/>
        <w:sz w:val="16"/>
        <w:szCs w:val="24"/>
      </w:rPr>
      <w:t xml:space="preserve"> </w:t>
    </w:r>
    <w:r w:rsidRPr="00CF0121">
      <w:rPr>
        <w:color w:val="17365D" w:themeColor="text2" w:themeShade="BF"/>
        <w:sz w:val="16"/>
        <w:szCs w:val="24"/>
      </w:rPr>
      <w:fldChar w:fldCharType="begin"/>
    </w:r>
    <w:r w:rsidRPr="00CF0121">
      <w:rPr>
        <w:color w:val="17365D" w:themeColor="text2" w:themeShade="BF"/>
        <w:sz w:val="16"/>
        <w:szCs w:val="24"/>
      </w:rPr>
      <w:instrText>PAGE   \* MERGEFORMAT</w:instrText>
    </w:r>
    <w:r w:rsidRPr="00CF0121">
      <w:rPr>
        <w:color w:val="17365D" w:themeColor="text2" w:themeShade="BF"/>
        <w:sz w:val="16"/>
        <w:szCs w:val="24"/>
      </w:rPr>
      <w:fldChar w:fldCharType="separate"/>
    </w:r>
    <w:r w:rsidR="00FB271D">
      <w:rPr>
        <w:noProof/>
        <w:color w:val="17365D" w:themeColor="text2" w:themeShade="BF"/>
        <w:sz w:val="16"/>
        <w:szCs w:val="24"/>
      </w:rPr>
      <w:t>1</w:t>
    </w:r>
    <w:r w:rsidRPr="00CF0121">
      <w:rPr>
        <w:color w:val="17365D" w:themeColor="text2" w:themeShade="BF"/>
        <w:sz w:val="16"/>
        <w:szCs w:val="24"/>
      </w:rPr>
      <w:fldChar w:fldCharType="end"/>
    </w:r>
    <w:r w:rsidRPr="00CF0121">
      <w:rPr>
        <w:color w:val="17365D" w:themeColor="text2" w:themeShade="BF"/>
        <w:sz w:val="16"/>
        <w:szCs w:val="24"/>
      </w:rPr>
      <w:t xml:space="preserve"> | </w:t>
    </w:r>
    <w:r w:rsidRPr="00CF0121">
      <w:rPr>
        <w:color w:val="17365D" w:themeColor="text2" w:themeShade="BF"/>
        <w:sz w:val="16"/>
        <w:szCs w:val="24"/>
      </w:rPr>
      <w:fldChar w:fldCharType="begin"/>
    </w:r>
    <w:r w:rsidRPr="00CF0121">
      <w:rPr>
        <w:color w:val="17365D" w:themeColor="text2" w:themeShade="BF"/>
        <w:sz w:val="16"/>
        <w:szCs w:val="24"/>
      </w:rPr>
      <w:instrText>NUMPAGES  \* Arabic  \* MERGEFORMAT</w:instrText>
    </w:r>
    <w:r w:rsidRPr="00CF0121">
      <w:rPr>
        <w:color w:val="17365D" w:themeColor="text2" w:themeShade="BF"/>
        <w:sz w:val="16"/>
        <w:szCs w:val="24"/>
      </w:rPr>
      <w:fldChar w:fldCharType="separate"/>
    </w:r>
    <w:r w:rsidR="00FB271D">
      <w:rPr>
        <w:noProof/>
        <w:color w:val="17365D" w:themeColor="text2" w:themeShade="BF"/>
        <w:sz w:val="16"/>
        <w:szCs w:val="24"/>
      </w:rPr>
      <w:t>1</w:t>
    </w:r>
    <w:r w:rsidRPr="00CF0121">
      <w:rPr>
        <w:color w:val="17365D" w:themeColor="text2" w:themeShade="BF"/>
        <w:sz w:val="16"/>
        <w:szCs w:val="24"/>
      </w:rPr>
      <w:fldChar w:fldCharType="end"/>
    </w:r>
  </w:p>
  <w:p w:rsidR="00E16951" w:rsidRDefault="00E16951">
    <w:pPr>
      <w:pStyle w:val="Corpotes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6AF4" w:rsidRDefault="002C6AF4">
      <w:r>
        <w:separator/>
      </w:r>
    </w:p>
  </w:footnote>
  <w:footnote w:type="continuationSeparator" w:id="0">
    <w:p w:rsidR="002C6AF4" w:rsidRDefault="002C6A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6951" w:rsidRPr="009E4E97" w:rsidRDefault="009E4E97" w:rsidP="009E4E97">
    <w:pPr>
      <w:pStyle w:val="Intestazione"/>
    </w:pPr>
    <w:r w:rsidRPr="00E220E7">
      <w:rPr>
        <w:noProof/>
        <w:lang w:eastAsia="it-IT"/>
      </w:rPr>
      <w:drawing>
        <wp:inline distT="0" distB="0" distL="0" distR="0" wp14:anchorId="50939E79" wp14:editId="4A33561B">
          <wp:extent cx="6642100" cy="2086839"/>
          <wp:effectExtent l="0" t="0" r="6350" b="8890"/>
          <wp:docPr id="75" name="Immagin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20868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81DC8"/>
    <w:multiLevelType w:val="multilevel"/>
    <w:tmpl w:val="8B56E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AA29D7"/>
    <w:multiLevelType w:val="hybridMultilevel"/>
    <w:tmpl w:val="8DE04078"/>
    <w:lvl w:ilvl="0" w:tplc="C888A1D6">
      <w:numFmt w:val="bullet"/>
      <w:lvlText w:val=""/>
      <w:lvlJc w:val="left"/>
      <w:pPr>
        <w:ind w:left="1150" w:hanging="195"/>
      </w:pPr>
      <w:rPr>
        <w:rFonts w:ascii="Symbol" w:eastAsia="Symbol" w:hAnsi="Symbol" w:cs="Symbol" w:hint="default"/>
        <w:color w:val="333333"/>
        <w:w w:val="100"/>
        <w:sz w:val="20"/>
        <w:szCs w:val="20"/>
        <w:lang w:val="it-IT" w:eastAsia="en-US" w:bidi="ar-SA"/>
      </w:rPr>
    </w:lvl>
    <w:lvl w:ilvl="1" w:tplc="05200F50">
      <w:numFmt w:val="bullet"/>
      <w:lvlText w:val="•"/>
      <w:lvlJc w:val="left"/>
      <w:pPr>
        <w:ind w:left="2185" w:hanging="195"/>
      </w:pPr>
      <w:rPr>
        <w:rFonts w:hint="default"/>
        <w:lang w:val="it-IT" w:eastAsia="en-US" w:bidi="ar-SA"/>
      </w:rPr>
    </w:lvl>
    <w:lvl w:ilvl="2" w:tplc="C3BA67BA">
      <w:numFmt w:val="bullet"/>
      <w:lvlText w:val="•"/>
      <w:lvlJc w:val="left"/>
      <w:pPr>
        <w:ind w:left="3210" w:hanging="195"/>
      </w:pPr>
      <w:rPr>
        <w:rFonts w:hint="default"/>
        <w:lang w:val="it-IT" w:eastAsia="en-US" w:bidi="ar-SA"/>
      </w:rPr>
    </w:lvl>
    <w:lvl w:ilvl="3" w:tplc="D85E2466">
      <w:numFmt w:val="bullet"/>
      <w:lvlText w:val="•"/>
      <w:lvlJc w:val="left"/>
      <w:pPr>
        <w:ind w:left="4235" w:hanging="195"/>
      </w:pPr>
      <w:rPr>
        <w:rFonts w:hint="default"/>
        <w:lang w:val="it-IT" w:eastAsia="en-US" w:bidi="ar-SA"/>
      </w:rPr>
    </w:lvl>
    <w:lvl w:ilvl="4" w:tplc="D862D8EA">
      <w:numFmt w:val="bullet"/>
      <w:lvlText w:val="•"/>
      <w:lvlJc w:val="left"/>
      <w:pPr>
        <w:ind w:left="5260" w:hanging="195"/>
      </w:pPr>
      <w:rPr>
        <w:rFonts w:hint="default"/>
        <w:lang w:val="it-IT" w:eastAsia="en-US" w:bidi="ar-SA"/>
      </w:rPr>
    </w:lvl>
    <w:lvl w:ilvl="5" w:tplc="2294FD6E">
      <w:numFmt w:val="bullet"/>
      <w:lvlText w:val="•"/>
      <w:lvlJc w:val="left"/>
      <w:pPr>
        <w:ind w:left="6285" w:hanging="195"/>
      </w:pPr>
      <w:rPr>
        <w:rFonts w:hint="default"/>
        <w:lang w:val="it-IT" w:eastAsia="en-US" w:bidi="ar-SA"/>
      </w:rPr>
    </w:lvl>
    <w:lvl w:ilvl="6" w:tplc="25FC80E2">
      <w:numFmt w:val="bullet"/>
      <w:lvlText w:val="•"/>
      <w:lvlJc w:val="left"/>
      <w:pPr>
        <w:ind w:left="7310" w:hanging="195"/>
      </w:pPr>
      <w:rPr>
        <w:rFonts w:hint="default"/>
        <w:lang w:val="it-IT" w:eastAsia="en-US" w:bidi="ar-SA"/>
      </w:rPr>
    </w:lvl>
    <w:lvl w:ilvl="7" w:tplc="C16CEEB8">
      <w:numFmt w:val="bullet"/>
      <w:lvlText w:val="•"/>
      <w:lvlJc w:val="left"/>
      <w:pPr>
        <w:ind w:left="8335" w:hanging="195"/>
      </w:pPr>
      <w:rPr>
        <w:rFonts w:hint="default"/>
        <w:lang w:val="it-IT" w:eastAsia="en-US" w:bidi="ar-SA"/>
      </w:rPr>
    </w:lvl>
    <w:lvl w:ilvl="8" w:tplc="C4547D9A">
      <w:numFmt w:val="bullet"/>
      <w:lvlText w:val="•"/>
      <w:lvlJc w:val="left"/>
      <w:pPr>
        <w:ind w:left="9360" w:hanging="195"/>
      </w:pPr>
      <w:rPr>
        <w:rFonts w:hint="default"/>
        <w:lang w:val="it-IT" w:eastAsia="en-US" w:bidi="ar-SA"/>
      </w:rPr>
    </w:lvl>
  </w:abstractNum>
  <w:abstractNum w:abstractNumId="2" w15:restartNumberingAfterBreak="0">
    <w:nsid w:val="12347A9E"/>
    <w:multiLevelType w:val="multilevel"/>
    <w:tmpl w:val="A7BC5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8F318F"/>
    <w:multiLevelType w:val="multilevel"/>
    <w:tmpl w:val="CFD81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EE4DA9"/>
    <w:multiLevelType w:val="hybridMultilevel"/>
    <w:tmpl w:val="0FF82276"/>
    <w:lvl w:ilvl="0" w:tplc="551ED2AE">
      <w:numFmt w:val="bullet"/>
      <w:lvlText w:val="o"/>
      <w:lvlJc w:val="left"/>
      <w:pPr>
        <w:ind w:left="935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it-IT" w:eastAsia="en-US" w:bidi="ar-SA"/>
      </w:rPr>
    </w:lvl>
    <w:lvl w:ilvl="1" w:tplc="1D7A59D2">
      <w:numFmt w:val="bullet"/>
      <w:lvlText w:val="•"/>
      <w:lvlJc w:val="left"/>
      <w:pPr>
        <w:ind w:left="1902" w:hanging="360"/>
      </w:pPr>
      <w:rPr>
        <w:rFonts w:hint="default"/>
        <w:lang w:val="it-IT" w:eastAsia="en-US" w:bidi="ar-SA"/>
      </w:rPr>
    </w:lvl>
    <w:lvl w:ilvl="2" w:tplc="5290D83E">
      <w:numFmt w:val="bullet"/>
      <w:lvlText w:val="•"/>
      <w:lvlJc w:val="left"/>
      <w:pPr>
        <w:ind w:left="2865" w:hanging="360"/>
      </w:pPr>
      <w:rPr>
        <w:rFonts w:hint="default"/>
        <w:lang w:val="it-IT" w:eastAsia="en-US" w:bidi="ar-SA"/>
      </w:rPr>
    </w:lvl>
    <w:lvl w:ilvl="3" w:tplc="4D0C219E">
      <w:numFmt w:val="bullet"/>
      <w:lvlText w:val="•"/>
      <w:lvlJc w:val="left"/>
      <w:pPr>
        <w:ind w:left="3828" w:hanging="360"/>
      </w:pPr>
      <w:rPr>
        <w:rFonts w:hint="default"/>
        <w:lang w:val="it-IT" w:eastAsia="en-US" w:bidi="ar-SA"/>
      </w:rPr>
    </w:lvl>
    <w:lvl w:ilvl="4" w:tplc="12521B9C">
      <w:numFmt w:val="bullet"/>
      <w:lvlText w:val="•"/>
      <w:lvlJc w:val="left"/>
      <w:pPr>
        <w:ind w:left="4791" w:hanging="360"/>
      </w:pPr>
      <w:rPr>
        <w:rFonts w:hint="default"/>
        <w:lang w:val="it-IT" w:eastAsia="en-US" w:bidi="ar-SA"/>
      </w:rPr>
    </w:lvl>
    <w:lvl w:ilvl="5" w:tplc="98F20A92">
      <w:numFmt w:val="bullet"/>
      <w:lvlText w:val="•"/>
      <w:lvlJc w:val="left"/>
      <w:pPr>
        <w:ind w:left="5754" w:hanging="360"/>
      </w:pPr>
      <w:rPr>
        <w:rFonts w:hint="default"/>
        <w:lang w:val="it-IT" w:eastAsia="en-US" w:bidi="ar-SA"/>
      </w:rPr>
    </w:lvl>
    <w:lvl w:ilvl="6" w:tplc="CA82650C">
      <w:numFmt w:val="bullet"/>
      <w:lvlText w:val="•"/>
      <w:lvlJc w:val="left"/>
      <w:pPr>
        <w:ind w:left="6717" w:hanging="360"/>
      </w:pPr>
      <w:rPr>
        <w:rFonts w:hint="default"/>
        <w:lang w:val="it-IT" w:eastAsia="en-US" w:bidi="ar-SA"/>
      </w:rPr>
    </w:lvl>
    <w:lvl w:ilvl="7" w:tplc="DABABFFE">
      <w:numFmt w:val="bullet"/>
      <w:lvlText w:val="•"/>
      <w:lvlJc w:val="left"/>
      <w:pPr>
        <w:ind w:left="7680" w:hanging="360"/>
      </w:pPr>
      <w:rPr>
        <w:rFonts w:hint="default"/>
        <w:lang w:val="it-IT" w:eastAsia="en-US" w:bidi="ar-SA"/>
      </w:rPr>
    </w:lvl>
    <w:lvl w:ilvl="8" w:tplc="16FAD876">
      <w:numFmt w:val="bullet"/>
      <w:lvlText w:val="•"/>
      <w:lvlJc w:val="left"/>
      <w:pPr>
        <w:ind w:left="8643" w:hanging="360"/>
      </w:pPr>
      <w:rPr>
        <w:rFonts w:hint="default"/>
        <w:lang w:val="it-IT" w:eastAsia="en-US" w:bidi="ar-SA"/>
      </w:rPr>
    </w:lvl>
  </w:abstractNum>
  <w:abstractNum w:abstractNumId="5" w15:restartNumberingAfterBreak="0">
    <w:nsid w:val="27E41962"/>
    <w:multiLevelType w:val="multilevel"/>
    <w:tmpl w:val="1B1EC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E0369E"/>
    <w:multiLevelType w:val="hybridMultilevel"/>
    <w:tmpl w:val="37D8DF6E"/>
    <w:lvl w:ilvl="0" w:tplc="0E8C750A">
      <w:numFmt w:val="bullet"/>
      <w:lvlText w:val="o"/>
      <w:lvlJc w:val="left"/>
      <w:pPr>
        <w:ind w:left="915" w:hanging="360"/>
      </w:pPr>
      <w:rPr>
        <w:rFonts w:ascii="Courier New" w:eastAsia="Courier New" w:hAnsi="Courier New" w:cs="Courier New" w:hint="default"/>
        <w:w w:val="100"/>
        <w:sz w:val="20"/>
        <w:szCs w:val="20"/>
        <w:lang w:val="it-IT" w:eastAsia="en-US" w:bidi="ar-SA"/>
      </w:rPr>
    </w:lvl>
    <w:lvl w:ilvl="1" w:tplc="98A21418">
      <w:numFmt w:val="bullet"/>
      <w:lvlText w:val="•"/>
      <w:lvlJc w:val="left"/>
      <w:pPr>
        <w:ind w:left="1960" w:hanging="360"/>
      </w:pPr>
      <w:rPr>
        <w:rFonts w:hint="default"/>
        <w:lang w:val="it-IT" w:eastAsia="en-US" w:bidi="ar-SA"/>
      </w:rPr>
    </w:lvl>
    <w:lvl w:ilvl="2" w:tplc="318877C2">
      <w:numFmt w:val="bullet"/>
      <w:lvlText w:val="•"/>
      <w:lvlJc w:val="left"/>
      <w:pPr>
        <w:ind w:left="3001" w:hanging="360"/>
      </w:pPr>
      <w:rPr>
        <w:rFonts w:hint="default"/>
        <w:lang w:val="it-IT" w:eastAsia="en-US" w:bidi="ar-SA"/>
      </w:rPr>
    </w:lvl>
    <w:lvl w:ilvl="3" w:tplc="F04AF506">
      <w:numFmt w:val="bullet"/>
      <w:lvlText w:val="•"/>
      <w:lvlJc w:val="left"/>
      <w:pPr>
        <w:ind w:left="4041" w:hanging="360"/>
      </w:pPr>
      <w:rPr>
        <w:rFonts w:hint="default"/>
        <w:lang w:val="it-IT" w:eastAsia="en-US" w:bidi="ar-SA"/>
      </w:rPr>
    </w:lvl>
    <w:lvl w:ilvl="4" w:tplc="9528A23A">
      <w:numFmt w:val="bullet"/>
      <w:lvlText w:val="•"/>
      <w:lvlJc w:val="left"/>
      <w:pPr>
        <w:ind w:left="5082" w:hanging="360"/>
      </w:pPr>
      <w:rPr>
        <w:rFonts w:hint="default"/>
        <w:lang w:val="it-IT" w:eastAsia="en-US" w:bidi="ar-SA"/>
      </w:rPr>
    </w:lvl>
    <w:lvl w:ilvl="5" w:tplc="F83E1C42">
      <w:numFmt w:val="bullet"/>
      <w:lvlText w:val="•"/>
      <w:lvlJc w:val="left"/>
      <w:pPr>
        <w:ind w:left="6122" w:hanging="360"/>
      </w:pPr>
      <w:rPr>
        <w:rFonts w:hint="default"/>
        <w:lang w:val="it-IT" w:eastAsia="en-US" w:bidi="ar-SA"/>
      </w:rPr>
    </w:lvl>
    <w:lvl w:ilvl="6" w:tplc="7E84014E">
      <w:numFmt w:val="bullet"/>
      <w:lvlText w:val="•"/>
      <w:lvlJc w:val="left"/>
      <w:pPr>
        <w:ind w:left="7163" w:hanging="360"/>
      </w:pPr>
      <w:rPr>
        <w:rFonts w:hint="default"/>
        <w:lang w:val="it-IT" w:eastAsia="en-US" w:bidi="ar-SA"/>
      </w:rPr>
    </w:lvl>
    <w:lvl w:ilvl="7" w:tplc="8814F4DA">
      <w:numFmt w:val="bullet"/>
      <w:lvlText w:val="•"/>
      <w:lvlJc w:val="left"/>
      <w:pPr>
        <w:ind w:left="8203" w:hanging="360"/>
      </w:pPr>
      <w:rPr>
        <w:rFonts w:hint="default"/>
        <w:lang w:val="it-IT" w:eastAsia="en-US" w:bidi="ar-SA"/>
      </w:rPr>
    </w:lvl>
    <w:lvl w:ilvl="8" w:tplc="D5D63108">
      <w:numFmt w:val="bullet"/>
      <w:lvlText w:val="•"/>
      <w:lvlJc w:val="left"/>
      <w:pPr>
        <w:ind w:left="9244" w:hanging="360"/>
      </w:pPr>
      <w:rPr>
        <w:rFonts w:hint="default"/>
        <w:lang w:val="it-IT" w:eastAsia="en-US" w:bidi="ar-SA"/>
      </w:rPr>
    </w:lvl>
  </w:abstractNum>
  <w:abstractNum w:abstractNumId="7" w15:restartNumberingAfterBreak="0">
    <w:nsid w:val="33FD410F"/>
    <w:multiLevelType w:val="hybridMultilevel"/>
    <w:tmpl w:val="5EF8B744"/>
    <w:lvl w:ilvl="0" w:tplc="3B7EA328">
      <w:numFmt w:val="bullet"/>
      <w:lvlText w:val=""/>
      <w:lvlJc w:val="left"/>
      <w:pPr>
        <w:ind w:left="985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B29EF9E2">
      <w:numFmt w:val="bullet"/>
      <w:lvlText w:val="•"/>
      <w:lvlJc w:val="left"/>
      <w:pPr>
        <w:ind w:left="2023" w:hanging="360"/>
      </w:pPr>
      <w:rPr>
        <w:rFonts w:hint="default"/>
        <w:lang w:val="it-IT" w:eastAsia="en-US" w:bidi="ar-SA"/>
      </w:rPr>
    </w:lvl>
    <w:lvl w:ilvl="2" w:tplc="1B700E3E">
      <w:numFmt w:val="bullet"/>
      <w:lvlText w:val="•"/>
      <w:lvlJc w:val="left"/>
      <w:pPr>
        <w:ind w:left="3066" w:hanging="360"/>
      </w:pPr>
      <w:rPr>
        <w:rFonts w:hint="default"/>
        <w:lang w:val="it-IT" w:eastAsia="en-US" w:bidi="ar-SA"/>
      </w:rPr>
    </w:lvl>
    <w:lvl w:ilvl="3" w:tplc="D868C41E">
      <w:numFmt w:val="bullet"/>
      <w:lvlText w:val="•"/>
      <w:lvlJc w:val="left"/>
      <w:pPr>
        <w:ind w:left="4109" w:hanging="360"/>
      </w:pPr>
      <w:rPr>
        <w:rFonts w:hint="default"/>
        <w:lang w:val="it-IT" w:eastAsia="en-US" w:bidi="ar-SA"/>
      </w:rPr>
    </w:lvl>
    <w:lvl w:ilvl="4" w:tplc="59F6CEDE">
      <w:numFmt w:val="bullet"/>
      <w:lvlText w:val="•"/>
      <w:lvlJc w:val="left"/>
      <w:pPr>
        <w:ind w:left="5152" w:hanging="360"/>
      </w:pPr>
      <w:rPr>
        <w:rFonts w:hint="default"/>
        <w:lang w:val="it-IT" w:eastAsia="en-US" w:bidi="ar-SA"/>
      </w:rPr>
    </w:lvl>
    <w:lvl w:ilvl="5" w:tplc="BB9CF606">
      <w:numFmt w:val="bullet"/>
      <w:lvlText w:val="•"/>
      <w:lvlJc w:val="left"/>
      <w:pPr>
        <w:ind w:left="6195" w:hanging="360"/>
      </w:pPr>
      <w:rPr>
        <w:rFonts w:hint="default"/>
        <w:lang w:val="it-IT" w:eastAsia="en-US" w:bidi="ar-SA"/>
      </w:rPr>
    </w:lvl>
    <w:lvl w:ilvl="6" w:tplc="0DDC25B8">
      <w:numFmt w:val="bullet"/>
      <w:lvlText w:val="•"/>
      <w:lvlJc w:val="left"/>
      <w:pPr>
        <w:ind w:left="7238" w:hanging="360"/>
      </w:pPr>
      <w:rPr>
        <w:rFonts w:hint="default"/>
        <w:lang w:val="it-IT" w:eastAsia="en-US" w:bidi="ar-SA"/>
      </w:rPr>
    </w:lvl>
    <w:lvl w:ilvl="7" w:tplc="7F14B40E">
      <w:numFmt w:val="bullet"/>
      <w:lvlText w:val="•"/>
      <w:lvlJc w:val="left"/>
      <w:pPr>
        <w:ind w:left="8281" w:hanging="360"/>
      </w:pPr>
      <w:rPr>
        <w:rFonts w:hint="default"/>
        <w:lang w:val="it-IT" w:eastAsia="en-US" w:bidi="ar-SA"/>
      </w:rPr>
    </w:lvl>
    <w:lvl w:ilvl="8" w:tplc="07047CC6">
      <w:numFmt w:val="bullet"/>
      <w:lvlText w:val="•"/>
      <w:lvlJc w:val="left"/>
      <w:pPr>
        <w:ind w:left="9324" w:hanging="360"/>
      </w:pPr>
      <w:rPr>
        <w:rFonts w:hint="default"/>
        <w:lang w:val="it-IT" w:eastAsia="en-US" w:bidi="ar-SA"/>
      </w:rPr>
    </w:lvl>
  </w:abstractNum>
  <w:abstractNum w:abstractNumId="8" w15:restartNumberingAfterBreak="0">
    <w:nsid w:val="3D1B774E"/>
    <w:multiLevelType w:val="hybridMultilevel"/>
    <w:tmpl w:val="9E744036"/>
    <w:lvl w:ilvl="0" w:tplc="ED2EA00C">
      <w:numFmt w:val="bullet"/>
      <w:lvlText w:val=""/>
      <w:lvlJc w:val="left"/>
      <w:pPr>
        <w:ind w:left="915" w:hanging="360"/>
      </w:pPr>
      <w:rPr>
        <w:rFonts w:ascii="Symbol" w:eastAsia="Symbol" w:hAnsi="Symbol" w:cs="Symbol" w:hint="default"/>
        <w:w w:val="100"/>
        <w:sz w:val="20"/>
        <w:szCs w:val="20"/>
        <w:lang w:val="it-IT" w:eastAsia="en-US" w:bidi="ar-SA"/>
      </w:rPr>
    </w:lvl>
    <w:lvl w:ilvl="1" w:tplc="7818A02C">
      <w:numFmt w:val="bullet"/>
      <w:lvlText w:val="•"/>
      <w:lvlJc w:val="left"/>
      <w:pPr>
        <w:ind w:left="1960" w:hanging="360"/>
      </w:pPr>
      <w:rPr>
        <w:rFonts w:hint="default"/>
        <w:lang w:val="it-IT" w:eastAsia="en-US" w:bidi="ar-SA"/>
      </w:rPr>
    </w:lvl>
    <w:lvl w:ilvl="2" w:tplc="49387822">
      <w:numFmt w:val="bullet"/>
      <w:lvlText w:val="•"/>
      <w:lvlJc w:val="left"/>
      <w:pPr>
        <w:ind w:left="3001" w:hanging="360"/>
      </w:pPr>
      <w:rPr>
        <w:rFonts w:hint="default"/>
        <w:lang w:val="it-IT" w:eastAsia="en-US" w:bidi="ar-SA"/>
      </w:rPr>
    </w:lvl>
    <w:lvl w:ilvl="3" w:tplc="3D52F846">
      <w:numFmt w:val="bullet"/>
      <w:lvlText w:val="•"/>
      <w:lvlJc w:val="left"/>
      <w:pPr>
        <w:ind w:left="4041" w:hanging="360"/>
      </w:pPr>
      <w:rPr>
        <w:rFonts w:hint="default"/>
        <w:lang w:val="it-IT" w:eastAsia="en-US" w:bidi="ar-SA"/>
      </w:rPr>
    </w:lvl>
    <w:lvl w:ilvl="4" w:tplc="3D764E24">
      <w:numFmt w:val="bullet"/>
      <w:lvlText w:val="•"/>
      <w:lvlJc w:val="left"/>
      <w:pPr>
        <w:ind w:left="5082" w:hanging="360"/>
      </w:pPr>
      <w:rPr>
        <w:rFonts w:hint="default"/>
        <w:lang w:val="it-IT" w:eastAsia="en-US" w:bidi="ar-SA"/>
      </w:rPr>
    </w:lvl>
    <w:lvl w:ilvl="5" w:tplc="292CC864">
      <w:numFmt w:val="bullet"/>
      <w:lvlText w:val="•"/>
      <w:lvlJc w:val="left"/>
      <w:pPr>
        <w:ind w:left="6122" w:hanging="360"/>
      </w:pPr>
      <w:rPr>
        <w:rFonts w:hint="default"/>
        <w:lang w:val="it-IT" w:eastAsia="en-US" w:bidi="ar-SA"/>
      </w:rPr>
    </w:lvl>
    <w:lvl w:ilvl="6" w:tplc="17D0DEA0">
      <w:numFmt w:val="bullet"/>
      <w:lvlText w:val="•"/>
      <w:lvlJc w:val="left"/>
      <w:pPr>
        <w:ind w:left="7163" w:hanging="360"/>
      </w:pPr>
      <w:rPr>
        <w:rFonts w:hint="default"/>
        <w:lang w:val="it-IT" w:eastAsia="en-US" w:bidi="ar-SA"/>
      </w:rPr>
    </w:lvl>
    <w:lvl w:ilvl="7" w:tplc="3C260D8A">
      <w:numFmt w:val="bullet"/>
      <w:lvlText w:val="•"/>
      <w:lvlJc w:val="left"/>
      <w:pPr>
        <w:ind w:left="8203" w:hanging="360"/>
      </w:pPr>
      <w:rPr>
        <w:rFonts w:hint="default"/>
        <w:lang w:val="it-IT" w:eastAsia="en-US" w:bidi="ar-SA"/>
      </w:rPr>
    </w:lvl>
    <w:lvl w:ilvl="8" w:tplc="CE10F208">
      <w:numFmt w:val="bullet"/>
      <w:lvlText w:val="•"/>
      <w:lvlJc w:val="left"/>
      <w:pPr>
        <w:ind w:left="9244" w:hanging="360"/>
      </w:pPr>
      <w:rPr>
        <w:rFonts w:hint="default"/>
        <w:lang w:val="it-IT" w:eastAsia="en-US" w:bidi="ar-SA"/>
      </w:rPr>
    </w:lvl>
  </w:abstractNum>
  <w:abstractNum w:abstractNumId="9" w15:restartNumberingAfterBreak="0">
    <w:nsid w:val="6BDB0AE6"/>
    <w:multiLevelType w:val="hybridMultilevel"/>
    <w:tmpl w:val="88267D3E"/>
    <w:lvl w:ilvl="0" w:tplc="5524AB9E">
      <w:numFmt w:val="bullet"/>
      <w:lvlText w:val="o"/>
      <w:lvlJc w:val="left"/>
      <w:pPr>
        <w:ind w:left="1526" w:hanging="683"/>
      </w:pPr>
      <w:rPr>
        <w:rFonts w:ascii="Courier New" w:eastAsia="Courier New" w:hAnsi="Courier New" w:cs="Courier New" w:hint="default"/>
        <w:w w:val="100"/>
        <w:sz w:val="22"/>
        <w:szCs w:val="22"/>
        <w:lang w:val="it-IT" w:eastAsia="en-US" w:bidi="ar-SA"/>
      </w:rPr>
    </w:lvl>
    <w:lvl w:ilvl="1" w:tplc="4766929A">
      <w:numFmt w:val="bullet"/>
      <w:lvlText w:val="•"/>
      <w:lvlJc w:val="left"/>
      <w:pPr>
        <w:ind w:left="2424" w:hanging="683"/>
      </w:pPr>
      <w:rPr>
        <w:rFonts w:hint="default"/>
        <w:lang w:val="it-IT" w:eastAsia="en-US" w:bidi="ar-SA"/>
      </w:rPr>
    </w:lvl>
    <w:lvl w:ilvl="2" w:tplc="883E418A">
      <w:numFmt w:val="bullet"/>
      <w:lvlText w:val="•"/>
      <w:lvlJc w:val="left"/>
      <w:pPr>
        <w:ind w:left="3329" w:hanging="683"/>
      </w:pPr>
      <w:rPr>
        <w:rFonts w:hint="default"/>
        <w:lang w:val="it-IT" w:eastAsia="en-US" w:bidi="ar-SA"/>
      </w:rPr>
    </w:lvl>
    <w:lvl w:ilvl="3" w:tplc="E0328B16">
      <w:numFmt w:val="bullet"/>
      <w:lvlText w:val="•"/>
      <w:lvlJc w:val="left"/>
      <w:pPr>
        <w:ind w:left="4234" w:hanging="683"/>
      </w:pPr>
      <w:rPr>
        <w:rFonts w:hint="default"/>
        <w:lang w:val="it-IT" w:eastAsia="en-US" w:bidi="ar-SA"/>
      </w:rPr>
    </w:lvl>
    <w:lvl w:ilvl="4" w:tplc="5E7082C8">
      <w:numFmt w:val="bullet"/>
      <w:lvlText w:val="•"/>
      <w:lvlJc w:val="left"/>
      <w:pPr>
        <w:ind w:left="5139" w:hanging="683"/>
      </w:pPr>
      <w:rPr>
        <w:rFonts w:hint="default"/>
        <w:lang w:val="it-IT" w:eastAsia="en-US" w:bidi="ar-SA"/>
      </w:rPr>
    </w:lvl>
    <w:lvl w:ilvl="5" w:tplc="A69E7648">
      <w:numFmt w:val="bullet"/>
      <w:lvlText w:val="•"/>
      <w:lvlJc w:val="left"/>
      <w:pPr>
        <w:ind w:left="6044" w:hanging="683"/>
      </w:pPr>
      <w:rPr>
        <w:rFonts w:hint="default"/>
        <w:lang w:val="it-IT" w:eastAsia="en-US" w:bidi="ar-SA"/>
      </w:rPr>
    </w:lvl>
    <w:lvl w:ilvl="6" w:tplc="2220729C">
      <w:numFmt w:val="bullet"/>
      <w:lvlText w:val="•"/>
      <w:lvlJc w:val="left"/>
      <w:pPr>
        <w:ind w:left="6949" w:hanging="683"/>
      </w:pPr>
      <w:rPr>
        <w:rFonts w:hint="default"/>
        <w:lang w:val="it-IT" w:eastAsia="en-US" w:bidi="ar-SA"/>
      </w:rPr>
    </w:lvl>
    <w:lvl w:ilvl="7" w:tplc="6A64D4C6">
      <w:numFmt w:val="bullet"/>
      <w:lvlText w:val="•"/>
      <w:lvlJc w:val="left"/>
      <w:pPr>
        <w:ind w:left="7854" w:hanging="683"/>
      </w:pPr>
      <w:rPr>
        <w:rFonts w:hint="default"/>
        <w:lang w:val="it-IT" w:eastAsia="en-US" w:bidi="ar-SA"/>
      </w:rPr>
    </w:lvl>
    <w:lvl w:ilvl="8" w:tplc="2B6C4230">
      <w:numFmt w:val="bullet"/>
      <w:lvlText w:val="•"/>
      <w:lvlJc w:val="left"/>
      <w:pPr>
        <w:ind w:left="8759" w:hanging="683"/>
      </w:pPr>
      <w:rPr>
        <w:rFonts w:hint="default"/>
        <w:lang w:val="it-IT" w:eastAsia="en-US" w:bidi="ar-SA"/>
      </w:rPr>
    </w:lvl>
  </w:abstractNum>
  <w:abstractNum w:abstractNumId="10" w15:restartNumberingAfterBreak="0">
    <w:nsid w:val="7FCC0680"/>
    <w:multiLevelType w:val="hybridMultilevel"/>
    <w:tmpl w:val="FE989554"/>
    <w:lvl w:ilvl="0" w:tplc="437C4B1C">
      <w:start w:val="1"/>
      <w:numFmt w:val="decimal"/>
      <w:lvlText w:val="%1."/>
      <w:lvlJc w:val="left"/>
      <w:pPr>
        <w:ind w:left="880" w:hanging="360"/>
        <w:jc w:val="right"/>
      </w:pPr>
      <w:rPr>
        <w:rFonts w:hint="default"/>
        <w:w w:val="100"/>
        <w:lang w:val="it-IT" w:eastAsia="en-US" w:bidi="ar-SA"/>
      </w:rPr>
    </w:lvl>
    <w:lvl w:ilvl="1" w:tplc="E2DEE1C0">
      <w:numFmt w:val="bullet"/>
      <w:lvlText w:val="•"/>
      <w:lvlJc w:val="left"/>
      <w:pPr>
        <w:ind w:left="1838" w:hanging="360"/>
      </w:pPr>
      <w:rPr>
        <w:rFonts w:hint="default"/>
        <w:lang w:val="it-IT" w:eastAsia="en-US" w:bidi="ar-SA"/>
      </w:rPr>
    </w:lvl>
    <w:lvl w:ilvl="2" w:tplc="17DA847A">
      <w:numFmt w:val="bullet"/>
      <w:lvlText w:val="•"/>
      <w:lvlJc w:val="left"/>
      <w:pPr>
        <w:ind w:left="2796" w:hanging="360"/>
      </w:pPr>
      <w:rPr>
        <w:rFonts w:hint="default"/>
        <w:lang w:val="it-IT" w:eastAsia="en-US" w:bidi="ar-SA"/>
      </w:rPr>
    </w:lvl>
    <w:lvl w:ilvl="3" w:tplc="B66A8BF4">
      <w:numFmt w:val="bullet"/>
      <w:lvlText w:val="•"/>
      <w:lvlJc w:val="left"/>
      <w:pPr>
        <w:ind w:left="3754" w:hanging="360"/>
      </w:pPr>
      <w:rPr>
        <w:rFonts w:hint="default"/>
        <w:lang w:val="it-IT" w:eastAsia="en-US" w:bidi="ar-SA"/>
      </w:rPr>
    </w:lvl>
    <w:lvl w:ilvl="4" w:tplc="B754BD5A">
      <w:numFmt w:val="bullet"/>
      <w:lvlText w:val="•"/>
      <w:lvlJc w:val="left"/>
      <w:pPr>
        <w:ind w:left="4712" w:hanging="360"/>
      </w:pPr>
      <w:rPr>
        <w:rFonts w:hint="default"/>
        <w:lang w:val="it-IT" w:eastAsia="en-US" w:bidi="ar-SA"/>
      </w:rPr>
    </w:lvl>
    <w:lvl w:ilvl="5" w:tplc="D6087C70">
      <w:numFmt w:val="bullet"/>
      <w:lvlText w:val="•"/>
      <w:lvlJc w:val="left"/>
      <w:pPr>
        <w:ind w:left="5670" w:hanging="360"/>
      </w:pPr>
      <w:rPr>
        <w:rFonts w:hint="default"/>
        <w:lang w:val="it-IT" w:eastAsia="en-US" w:bidi="ar-SA"/>
      </w:rPr>
    </w:lvl>
    <w:lvl w:ilvl="6" w:tplc="75ACD9A2">
      <w:numFmt w:val="bullet"/>
      <w:lvlText w:val="•"/>
      <w:lvlJc w:val="left"/>
      <w:pPr>
        <w:ind w:left="6628" w:hanging="360"/>
      </w:pPr>
      <w:rPr>
        <w:rFonts w:hint="default"/>
        <w:lang w:val="it-IT" w:eastAsia="en-US" w:bidi="ar-SA"/>
      </w:rPr>
    </w:lvl>
    <w:lvl w:ilvl="7" w:tplc="C134825C">
      <w:numFmt w:val="bullet"/>
      <w:lvlText w:val="•"/>
      <w:lvlJc w:val="left"/>
      <w:pPr>
        <w:ind w:left="7586" w:hanging="360"/>
      </w:pPr>
      <w:rPr>
        <w:rFonts w:hint="default"/>
        <w:lang w:val="it-IT" w:eastAsia="en-US" w:bidi="ar-SA"/>
      </w:rPr>
    </w:lvl>
    <w:lvl w:ilvl="8" w:tplc="9432D52E">
      <w:numFmt w:val="bullet"/>
      <w:lvlText w:val="•"/>
      <w:lvlJc w:val="left"/>
      <w:pPr>
        <w:ind w:left="8544" w:hanging="360"/>
      </w:pPr>
      <w:rPr>
        <w:rFonts w:hint="default"/>
        <w:lang w:val="it-IT" w:eastAsia="en-US" w:bidi="ar-SA"/>
      </w:rPr>
    </w:lvl>
  </w:abstractNum>
  <w:num w:numId="1">
    <w:abstractNumId w:val="10"/>
  </w:num>
  <w:num w:numId="2">
    <w:abstractNumId w:val="6"/>
  </w:num>
  <w:num w:numId="3">
    <w:abstractNumId w:val="8"/>
  </w:num>
  <w:num w:numId="4">
    <w:abstractNumId w:val="1"/>
  </w:num>
  <w:num w:numId="5">
    <w:abstractNumId w:val="7"/>
  </w:num>
  <w:num w:numId="6">
    <w:abstractNumId w:val="3"/>
  </w:num>
  <w:num w:numId="7">
    <w:abstractNumId w:val="2"/>
  </w:num>
  <w:num w:numId="8">
    <w:abstractNumId w:val="0"/>
  </w:num>
  <w:num w:numId="9">
    <w:abstractNumId w:val="5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951"/>
    <w:rsid w:val="00257253"/>
    <w:rsid w:val="002724E3"/>
    <w:rsid w:val="002C6AF4"/>
    <w:rsid w:val="002C7F20"/>
    <w:rsid w:val="003F40C1"/>
    <w:rsid w:val="00506255"/>
    <w:rsid w:val="00563DCE"/>
    <w:rsid w:val="00564799"/>
    <w:rsid w:val="006213F4"/>
    <w:rsid w:val="007F2FF9"/>
    <w:rsid w:val="00812F87"/>
    <w:rsid w:val="008A2E70"/>
    <w:rsid w:val="00967744"/>
    <w:rsid w:val="009A47E2"/>
    <w:rsid w:val="009C5697"/>
    <w:rsid w:val="009E4E97"/>
    <w:rsid w:val="00A3076A"/>
    <w:rsid w:val="00A34A98"/>
    <w:rsid w:val="00A65021"/>
    <w:rsid w:val="00A84FBD"/>
    <w:rsid w:val="00AE5B1B"/>
    <w:rsid w:val="00C14DE2"/>
    <w:rsid w:val="00C72BA8"/>
    <w:rsid w:val="00CD4F7F"/>
    <w:rsid w:val="00D54076"/>
    <w:rsid w:val="00D91402"/>
    <w:rsid w:val="00DA2F03"/>
    <w:rsid w:val="00E16951"/>
    <w:rsid w:val="00E74DC1"/>
    <w:rsid w:val="00F67F13"/>
    <w:rsid w:val="00F76066"/>
    <w:rsid w:val="00FB271D"/>
    <w:rsid w:val="00FD4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418070"/>
  <w15:docId w15:val="{C0EEDC89-C3B4-4284-838A-6D02653B1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1"/>
    <w:qFormat/>
    <w:pPr>
      <w:ind w:left="760" w:hanging="240"/>
      <w:jc w:val="both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C56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760" w:hanging="240"/>
      <w:jc w:val="both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9A47E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A47E2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9A47E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A47E2"/>
    <w:rPr>
      <w:rFonts w:ascii="Times New Roman" w:eastAsia="Times New Roman" w:hAnsi="Times New Roman" w:cs="Times New Roman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A3076A"/>
    <w:rPr>
      <w:color w:val="0000FF" w:themeColor="hyperlink"/>
      <w:u w:val="single"/>
    </w:rPr>
  </w:style>
  <w:style w:type="character" w:customStyle="1" w:styleId="apple-tab-span">
    <w:name w:val="apple-tab-span"/>
    <w:basedOn w:val="Carpredefinitoparagrafo"/>
    <w:rsid w:val="003F40C1"/>
  </w:style>
  <w:style w:type="table" w:styleId="Grigliatabella">
    <w:name w:val="Table Grid"/>
    <w:basedOn w:val="Tabellanormale"/>
    <w:uiPriority w:val="39"/>
    <w:rsid w:val="003F40C1"/>
    <w:pPr>
      <w:widowControl/>
      <w:autoSpaceDE/>
      <w:autoSpaceDN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link w:val="TitoloCarattere"/>
    <w:uiPriority w:val="1"/>
    <w:qFormat/>
    <w:rsid w:val="00DA2F03"/>
    <w:pPr>
      <w:spacing w:before="182"/>
      <w:ind w:left="913"/>
    </w:pPr>
    <w:rPr>
      <w:b/>
      <w:bCs/>
      <w:sz w:val="24"/>
      <w:szCs w:val="24"/>
    </w:rPr>
  </w:style>
  <w:style w:type="character" w:customStyle="1" w:styleId="TitoloCarattere">
    <w:name w:val="Titolo Carattere"/>
    <w:basedOn w:val="Carpredefinitoparagrafo"/>
    <w:link w:val="Titolo"/>
    <w:uiPriority w:val="1"/>
    <w:rsid w:val="00DA2F03"/>
    <w:rPr>
      <w:rFonts w:ascii="Times New Roman" w:eastAsia="Times New Roman" w:hAnsi="Times New Roman" w:cs="Times New Roman"/>
      <w:b/>
      <w:bCs/>
      <w:sz w:val="24"/>
      <w:szCs w:val="24"/>
      <w:lang w:val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C569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it-IT"/>
    </w:rPr>
  </w:style>
  <w:style w:type="paragraph" w:styleId="NormaleWeb">
    <w:name w:val="Normal (Web)"/>
    <w:basedOn w:val="Normale"/>
    <w:uiPriority w:val="99"/>
    <w:unhideWhenUsed/>
    <w:rsid w:val="006213F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18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23_ Rispetto del Regolamento d’Istituto e disposizioni comuni.docx</vt:lpstr>
    </vt:vector>
  </TitlesOfParts>
  <Company>HP</Company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23_ Rispetto del Regolamento d’Istituto e disposizioni comuni.docx</dc:title>
  <dc:creator>Nazario Malandrino</dc:creator>
  <cp:lastModifiedBy>Nazario Malandrino</cp:lastModifiedBy>
  <cp:revision>2</cp:revision>
  <dcterms:created xsi:type="dcterms:W3CDTF">2022-11-03T09:54:00Z</dcterms:created>
  <dcterms:modified xsi:type="dcterms:W3CDTF">2022-11-03T09:54:00Z</dcterms:modified>
</cp:coreProperties>
</file>